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BF48" w14:textId="43C70100" w:rsidR="00304F7A" w:rsidRPr="004E072B" w:rsidRDefault="00304F7A" w:rsidP="00304F7A">
      <w:pPr>
        <w:rPr>
          <w:rFonts w:cstheme="minorHAnsi"/>
        </w:rPr>
      </w:pPr>
    </w:p>
    <w:p w14:paraId="447E40A8" w14:textId="3A8336D6" w:rsidR="00304F7A" w:rsidRPr="004E072B" w:rsidRDefault="00304F7A" w:rsidP="00304F7A">
      <w:pPr>
        <w:rPr>
          <w:rFonts w:cstheme="minorHAnsi"/>
        </w:rPr>
      </w:pPr>
    </w:p>
    <w:p w14:paraId="56DB865C" w14:textId="3EBE505D" w:rsidR="00304F7A" w:rsidRPr="004E072B" w:rsidRDefault="00304F7A" w:rsidP="00304F7A">
      <w:pPr>
        <w:rPr>
          <w:rFonts w:cstheme="minorHAnsi"/>
        </w:rPr>
      </w:pPr>
    </w:p>
    <w:p w14:paraId="261DCA91" w14:textId="5FF0DACA" w:rsidR="00304F7A" w:rsidRPr="004E072B" w:rsidRDefault="00304F7A" w:rsidP="00304F7A">
      <w:pPr>
        <w:rPr>
          <w:rFonts w:cstheme="minorHAnsi"/>
        </w:rPr>
      </w:pPr>
    </w:p>
    <w:p w14:paraId="3606677A" w14:textId="77777777" w:rsidR="00304F7A" w:rsidRPr="004E072B" w:rsidRDefault="00304F7A" w:rsidP="00304F7A">
      <w:pPr>
        <w:rPr>
          <w:rFonts w:cstheme="minorHAnsi"/>
        </w:rPr>
      </w:pPr>
    </w:p>
    <w:p w14:paraId="5F154E14" w14:textId="651E6D37" w:rsidR="00304F7A" w:rsidRPr="004E072B" w:rsidRDefault="00304F7A" w:rsidP="00304F7A">
      <w:pPr>
        <w:pStyle w:val="Heading1"/>
        <w:rPr>
          <w:rFonts w:cstheme="minorHAnsi"/>
        </w:rPr>
      </w:pPr>
      <w:r w:rsidRPr="004E072B">
        <w:rPr>
          <w:rFonts w:cstheme="minorHAnsi"/>
        </w:rPr>
        <w:t>Cover sheet – delete this page once you have finished editing the document</w:t>
      </w:r>
    </w:p>
    <w:p w14:paraId="10F94128" w14:textId="77777777" w:rsidR="00304F7A" w:rsidRPr="004E072B" w:rsidRDefault="00304F7A" w:rsidP="00304F7A">
      <w:pPr>
        <w:pStyle w:val="List1"/>
        <w:numPr>
          <w:ilvl w:val="0"/>
          <w:numId w:val="0"/>
        </w:numPr>
        <w:ind w:left="720"/>
        <w:rPr>
          <w:rFonts w:cstheme="minorHAnsi"/>
        </w:rPr>
      </w:pPr>
    </w:p>
    <w:p w14:paraId="0635EB48" w14:textId="2869B9E9" w:rsidR="00304F7A" w:rsidRPr="004E072B" w:rsidRDefault="00447B48" w:rsidP="00304F7A">
      <w:pPr>
        <w:pStyle w:val="List1"/>
        <w:rPr>
          <w:rFonts w:cstheme="minorHAnsi"/>
        </w:rPr>
      </w:pPr>
      <w:r w:rsidRPr="004E072B">
        <w:rPr>
          <w:rFonts w:cstheme="minorHAnsi"/>
        </w:rPr>
        <w:t>This document</w:t>
      </w:r>
      <w:r w:rsidR="00D670A9" w:rsidRPr="004E072B">
        <w:rPr>
          <w:rFonts w:cstheme="minorHAnsi"/>
        </w:rPr>
        <w:t xml:space="preserve"> </w:t>
      </w:r>
      <w:r w:rsidR="00304F7A" w:rsidRPr="004E072B">
        <w:rPr>
          <w:rFonts w:cstheme="minorHAnsi"/>
        </w:rPr>
        <w:t>has been written for KS</w:t>
      </w:r>
      <w:r w:rsidR="00375587" w:rsidRPr="004E072B">
        <w:rPr>
          <w:rFonts w:cstheme="minorHAnsi"/>
        </w:rPr>
        <w:t xml:space="preserve">2 </w:t>
      </w:r>
      <w:r w:rsidR="00304F7A" w:rsidRPr="004E072B">
        <w:rPr>
          <w:rFonts w:cstheme="minorHAnsi"/>
        </w:rPr>
        <w:t>pupils</w:t>
      </w:r>
      <w:r w:rsidR="002F764A" w:rsidRPr="004E072B">
        <w:rPr>
          <w:rFonts w:cstheme="minorHAnsi"/>
        </w:rPr>
        <w:t xml:space="preserve">; </w:t>
      </w:r>
      <w:r w:rsidR="00D670A9" w:rsidRPr="004E072B">
        <w:rPr>
          <w:rFonts w:cstheme="minorHAnsi"/>
        </w:rPr>
        <w:t xml:space="preserve">whilst </w:t>
      </w:r>
      <w:r w:rsidR="002F764A" w:rsidRPr="004E072B">
        <w:rPr>
          <w:rFonts w:cstheme="minorHAnsi"/>
        </w:rPr>
        <w:t>i</w:t>
      </w:r>
      <w:r w:rsidR="00304F7A" w:rsidRPr="004E072B">
        <w:rPr>
          <w:rFonts w:cstheme="minorHAnsi"/>
        </w:rPr>
        <w:t>t is quite long</w:t>
      </w:r>
      <w:r w:rsidR="00D670A9" w:rsidRPr="004E072B">
        <w:rPr>
          <w:rFonts w:cstheme="minorHAnsi"/>
        </w:rPr>
        <w:t>,</w:t>
      </w:r>
      <w:r w:rsidR="00304F7A" w:rsidRPr="004E072B">
        <w:rPr>
          <w:rFonts w:cstheme="minorHAnsi"/>
        </w:rPr>
        <w:t xml:space="preserve"> all the items are there for a reason. </w:t>
      </w:r>
      <w:r w:rsidR="002F764A" w:rsidRPr="004E072B">
        <w:rPr>
          <w:rFonts w:cstheme="minorHAnsi"/>
        </w:rPr>
        <w:t>That said, you</w:t>
      </w:r>
      <w:r w:rsidR="00304F7A" w:rsidRPr="004E072B">
        <w:rPr>
          <w:rFonts w:cstheme="minorHAnsi"/>
        </w:rPr>
        <w:t xml:space="preserve"> may well want to edit / remove / add items based on the knowledge of your pupils</w:t>
      </w:r>
    </w:p>
    <w:p w14:paraId="5B56AB9A" w14:textId="1F08021D" w:rsidR="002F764A" w:rsidRPr="004E072B" w:rsidRDefault="002F764A" w:rsidP="002F764A">
      <w:pPr>
        <w:pStyle w:val="List1"/>
        <w:rPr>
          <w:rFonts w:cstheme="minorHAnsi"/>
        </w:rPr>
      </w:pPr>
      <w:r w:rsidRPr="004E072B">
        <w:rPr>
          <w:rFonts w:cstheme="minorHAnsi"/>
        </w:rPr>
        <w:t xml:space="preserve">Items highlighted in </w:t>
      </w:r>
      <w:r w:rsidRPr="004E072B">
        <w:rPr>
          <w:rFonts w:cstheme="minorHAnsi"/>
          <w:highlight w:val="yellow"/>
        </w:rPr>
        <w:t>yellow</w:t>
      </w:r>
      <w:r w:rsidRPr="004E072B">
        <w:rPr>
          <w:rFonts w:cstheme="minorHAnsi"/>
        </w:rPr>
        <w:t xml:space="preserve"> need editing/completing/removing before you share the document</w:t>
      </w:r>
    </w:p>
    <w:p w14:paraId="287A6A7D" w14:textId="7B53FE85" w:rsidR="002F764A" w:rsidRPr="004E072B" w:rsidRDefault="002F764A" w:rsidP="002F764A">
      <w:pPr>
        <w:pStyle w:val="List1"/>
        <w:rPr>
          <w:rFonts w:cstheme="minorHAnsi"/>
        </w:rPr>
      </w:pPr>
      <w:r w:rsidRPr="004E072B">
        <w:rPr>
          <w:rFonts w:cstheme="minorHAnsi"/>
        </w:rPr>
        <w:t>Feel free to add your school name and logo, but please do not try to remove our branding/links</w:t>
      </w:r>
    </w:p>
    <w:p w14:paraId="646AEB52" w14:textId="3B89B23A" w:rsidR="00304F7A" w:rsidRPr="004E072B" w:rsidRDefault="00304F7A" w:rsidP="00304F7A">
      <w:pPr>
        <w:pStyle w:val="List1"/>
        <w:rPr>
          <w:rFonts w:cstheme="minorHAnsi"/>
        </w:rPr>
      </w:pPr>
      <w:r w:rsidRPr="004E072B">
        <w:rPr>
          <w:rFonts w:cstheme="minorHAnsi"/>
        </w:rPr>
        <w:t xml:space="preserve">If you need a simpler </w:t>
      </w:r>
      <w:r w:rsidR="00392C81" w:rsidRPr="004E072B">
        <w:rPr>
          <w:rFonts w:cstheme="minorHAnsi"/>
        </w:rPr>
        <w:t xml:space="preserve">or a more complex </w:t>
      </w:r>
      <w:r w:rsidRPr="004E072B">
        <w:rPr>
          <w:rFonts w:cstheme="minorHAnsi"/>
        </w:rPr>
        <w:t>version</w:t>
      </w:r>
      <w:r w:rsidR="00392C81" w:rsidRPr="004E072B">
        <w:rPr>
          <w:rFonts w:cstheme="minorHAnsi"/>
        </w:rPr>
        <w:t xml:space="preserve"> for different groups of pupils</w:t>
      </w:r>
      <w:r w:rsidRPr="004E072B">
        <w:rPr>
          <w:rFonts w:cstheme="minorHAnsi"/>
        </w:rPr>
        <w:t xml:space="preserve">, why not look at the other versions at </w:t>
      </w:r>
      <w:hyperlink r:id="rId8" w:history="1">
        <w:r w:rsidRPr="004E072B">
          <w:rPr>
            <w:rStyle w:val="Hyperlink"/>
            <w:rFonts w:cstheme="minorHAnsi"/>
          </w:rPr>
          <w:t>safepolicies.lgfl.net</w:t>
        </w:r>
      </w:hyperlink>
      <w:r w:rsidRPr="004E072B">
        <w:rPr>
          <w:rFonts w:cstheme="minorHAnsi"/>
        </w:rPr>
        <w:t>, e.g. the one for KS1</w:t>
      </w:r>
      <w:r w:rsidR="00631595">
        <w:rPr>
          <w:rFonts w:cstheme="minorHAnsi"/>
        </w:rPr>
        <w:t>,</w:t>
      </w:r>
      <w:r w:rsidRPr="004E072B">
        <w:rPr>
          <w:rFonts w:cstheme="minorHAnsi"/>
        </w:rPr>
        <w:t xml:space="preserve"> or the symbolised version, which </w:t>
      </w:r>
      <w:r w:rsidR="002F764A" w:rsidRPr="004E072B">
        <w:rPr>
          <w:rFonts w:cstheme="minorHAnsi"/>
        </w:rPr>
        <w:t>i</w:t>
      </w:r>
      <w:r w:rsidRPr="004E072B">
        <w:rPr>
          <w:rFonts w:cstheme="minorHAnsi"/>
        </w:rPr>
        <w:t>s great for learners with SEND (and others)</w:t>
      </w:r>
      <w:r w:rsidR="00392C81" w:rsidRPr="004E072B">
        <w:rPr>
          <w:rFonts w:cstheme="minorHAnsi"/>
        </w:rPr>
        <w:t xml:space="preserve">, or the more detailed KS3/4 version. </w:t>
      </w:r>
    </w:p>
    <w:p w14:paraId="77D4C031" w14:textId="610FF765" w:rsidR="006177BD" w:rsidRPr="004E072B" w:rsidRDefault="006177BD" w:rsidP="00304F7A">
      <w:pPr>
        <w:pStyle w:val="List1"/>
        <w:rPr>
          <w:rFonts w:cstheme="minorHAnsi"/>
        </w:rPr>
      </w:pPr>
      <w:r w:rsidRPr="004E072B">
        <w:rPr>
          <w:rFonts w:cstheme="minorHAnsi"/>
        </w:rPr>
        <w:t xml:space="preserve">Please note that this document covers sensitive issues, including </w:t>
      </w:r>
      <w:r w:rsidR="00392C81" w:rsidRPr="004E072B">
        <w:rPr>
          <w:rFonts w:cstheme="minorHAnsi"/>
        </w:rPr>
        <w:t>getting undressed</w:t>
      </w:r>
      <w:r w:rsidR="00447B48" w:rsidRPr="004E072B">
        <w:rPr>
          <w:rFonts w:cstheme="minorHAnsi"/>
        </w:rPr>
        <w:t xml:space="preserve"> (why? See </w:t>
      </w:r>
      <w:hyperlink r:id="rId9" w:history="1">
        <w:r w:rsidR="00447B48" w:rsidRPr="004E072B">
          <w:rPr>
            <w:rStyle w:val="Hyperlink"/>
            <w:rFonts w:cstheme="minorHAnsi"/>
          </w:rPr>
          <w:t>undressed.lgfl.net</w:t>
        </w:r>
      </w:hyperlink>
      <w:r w:rsidR="00447B48" w:rsidRPr="004E072B">
        <w:rPr>
          <w:rFonts w:cstheme="minorHAnsi"/>
        </w:rPr>
        <w:t>)</w:t>
      </w:r>
    </w:p>
    <w:p w14:paraId="69B08598" w14:textId="7B96C171" w:rsidR="004D336E" w:rsidRPr="004E072B" w:rsidRDefault="004D336E" w:rsidP="00304F7A">
      <w:pPr>
        <w:pStyle w:val="List1"/>
        <w:rPr>
          <w:rStyle w:val="Hyperlink"/>
          <w:rFonts w:cstheme="minorHAnsi"/>
          <w:color w:val="auto"/>
          <w:u w:val="none"/>
        </w:rPr>
      </w:pPr>
      <w:r w:rsidRPr="004E072B">
        <w:rPr>
          <w:rFonts w:cstheme="minorHAnsi"/>
        </w:rPr>
        <w:t xml:space="preserve">We would love to hear how you use this AUP / if it’s useful, how we can improve it and what else we can do to support you – get in touch with @LGfLDigiSafe on </w:t>
      </w:r>
      <w:hyperlink r:id="rId10" w:history="1">
        <w:r w:rsidRPr="004E072B">
          <w:rPr>
            <w:rStyle w:val="Hyperlink"/>
            <w:rFonts w:cstheme="minorHAnsi"/>
          </w:rPr>
          <w:t>Facebook</w:t>
        </w:r>
      </w:hyperlink>
      <w:r w:rsidRPr="004E072B">
        <w:rPr>
          <w:rFonts w:cstheme="minorHAnsi"/>
        </w:rPr>
        <w:t xml:space="preserve"> or </w:t>
      </w:r>
      <w:hyperlink r:id="rId11" w:history="1">
        <w:r w:rsidRPr="004E072B">
          <w:rPr>
            <w:rStyle w:val="Hyperlink"/>
            <w:rFonts w:cstheme="minorHAnsi"/>
          </w:rPr>
          <w:t>Twitter</w:t>
        </w:r>
      </w:hyperlink>
    </w:p>
    <w:p w14:paraId="3477CCB1" w14:textId="19BEFA0B" w:rsidR="004548FF" w:rsidRPr="004E072B" w:rsidRDefault="004548FF" w:rsidP="00304F7A">
      <w:pPr>
        <w:pStyle w:val="List1"/>
        <w:rPr>
          <w:rStyle w:val="Hyperlink"/>
          <w:rFonts w:cstheme="minorHAnsi"/>
          <w:color w:val="auto"/>
          <w:u w:val="none"/>
        </w:rPr>
      </w:pPr>
      <w:r w:rsidRPr="004E072B">
        <w:rPr>
          <w:rStyle w:val="Hyperlink"/>
          <w:rFonts w:cstheme="minorHAnsi"/>
          <w:color w:val="auto"/>
          <w:u w:val="none"/>
        </w:rPr>
        <w:t>Remember to talk about what or who a trusted adult is</w:t>
      </w:r>
    </w:p>
    <w:p w14:paraId="5ABB9BA6" w14:textId="72381BAB" w:rsidR="000F19E2" w:rsidRPr="004E072B" w:rsidRDefault="00D670A9" w:rsidP="00D670A9">
      <w:pPr>
        <w:pStyle w:val="List1"/>
        <w:rPr>
          <w:rStyle w:val="Hyperlink"/>
          <w:rFonts w:cstheme="minorHAnsi"/>
          <w:color w:val="auto"/>
          <w:u w:val="none"/>
        </w:rPr>
      </w:pPr>
      <w:r w:rsidRPr="004E072B">
        <w:rPr>
          <w:rFonts w:cstheme="minorHAnsi"/>
        </w:rPr>
        <w:t xml:space="preserve">We provide online safety educational resources (filtered by theme or key stage) at </w:t>
      </w:r>
      <w:hyperlink r:id="rId12" w:history="1">
        <w:r w:rsidRPr="004E072B">
          <w:rPr>
            <w:rStyle w:val="Hyperlink"/>
            <w:rFonts w:cstheme="minorHAnsi"/>
          </w:rPr>
          <w:t>saferesources.lgfl.net</w:t>
        </w:r>
      </w:hyperlink>
      <w:r w:rsidRPr="004E072B">
        <w:rPr>
          <w:rFonts w:cstheme="minorHAnsi"/>
        </w:rPr>
        <w:t xml:space="preserve">; why not display this on a classroom wall alongside one of our online safeguarding </w:t>
      </w:r>
      <w:hyperlink r:id="rId13" w:history="1">
        <w:r w:rsidRPr="004E072B">
          <w:rPr>
            <w:rStyle w:val="Hyperlink"/>
            <w:rFonts w:cstheme="minorHAnsi"/>
            <w:color w:val="auto"/>
            <w:u w:val="none"/>
          </w:rPr>
          <w:t>posters</w:t>
        </w:r>
      </w:hyperlink>
      <w:r w:rsidRPr="004E072B">
        <w:rPr>
          <w:rStyle w:val="Hyperlink"/>
          <w:rFonts w:cstheme="minorHAnsi"/>
          <w:color w:val="auto"/>
          <w:u w:val="none"/>
        </w:rPr>
        <w:t xml:space="preserve"> at </w:t>
      </w:r>
      <w:hyperlink r:id="rId14" w:history="1">
        <w:r w:rsidRPr="004E072B">
          <w:rPr>
            <w:rStyle w:val="Hyperlink"/>
            <w:rFonts w:cstheme="minorHAnsi"/>
          </w:rPr>
          <w:t>safeposters.lgfl.net</w:t>
        </w:r>
      </w:hyperlink>
      <w:r w:rsidRPr="004E072B">
        <w:rPr>
          <w:rFonts w:cstheme="minorHAnsi"/>
        </w:rPr>
        <w:t xml:space="preserve">?; CPD support at </w:t>
      </w:r>
      <w:hyperlink r:id="rId15" w:history="1">
        <w:r w:rsidRPr="004E072B">
          <w:rPr>
            <w:rStyle w:val="Hyperlink"/>
            <w:rFonts w:cstheme="minorHAnsi"/>
          </w:rPr>
          <w:t>safecpd.lgfl.net</w:t>
        </w:r>
      </w:hyperlink>
    </w:p>
    <w:p w14:paraId="1B74422D" w14:textId="0BE9AFC0" w:rsidR="00D52B63" w:rsidRPr="004E072B" w:rsidRDefault="00D52B63" w:rsidP="00304F7A">
      <w:pPr>
        <w:pStyle w:val="List1"/>
        <w:rPr>
          <w:rFonts w:cstheme="minorHAnsi"/>
        </w:rPr>
      </w:pPr>
      <w:r w:rsidRPr="004E072B">
        <w:rPr>
          <w:rFonts w:cstheme="minorHAnsi"/>
        </w:rPr>
        <w:t>This document has been updated for September 201</w:t>
      </w:r>
      <w:r w:rsidR="00215E2B">
        <w:rPr>
          <w:rFonts w:cstheme="minorHAnsi"/>
        </w:rPr>
        <w:t>9</w:t>
      </w:r>
      <w:r w:rsidR="00215E2B" w:rsidRPr="004E072B">
        <w:rPr>
          <w:rFonts w:cstheme="minorHAnsi"/>
        </w:rPr>
        <w:t xml:space="preserve"> </w:t>
      </w:r>
    </w:p>
    <w:p w14:paraId="1EECAE81" w14:textId="77777777" w:rsidR="00304F7A" w:rsidRPr="004E072B" w:rsidRDefault="00304F7A">
      <w:pPr>
        <w:jc w:val="left"/>
        <w:rPr>
          <w:rFonts w:cstheme="minorHAnsi"/>
          <w:b/>
          <w:sz w:val="32"/>
          <w:szCs w:val="24"/>
        </w:rPr>
      </w:pPr>
      <w:r w:rsidRPr="004E072B">
        <w:rPr>
          <w:rFonts w:cstheme="minorHAnsi"/>
        </w:rPr>
        <w:br w:type="page"/>
      </w:r>
    </w:p>
    <w:p w14:paraId="17DCFC3D" w14:textId="10C0FF73" w:rsidR="004E501B" w:rsidRPr="004E072B" w:rsidRDefault="00392C81" w:rsidP="00C653E8">
      <w:pPr>
        <w:pStyle w:val="Heading1"/>
        <w:rPr>
          <w:rFonts w:cstheme="minorHAnsi"/>
        </w:rPr>
      </w:pPr>
      <w:r w:rsidRPr="004E072B">
        <w:rPr>
          <w:rFonts w:cstheme="minorHAnsi"/>
        </w:rPr>
        <w:lastRenderedPageBreak/>
        <w:t>This agreement will help keep me safe and help me to be fair to others</w:t>
      </w:r>
    </w:p>
    <w:p w14:paraId="20B7C350" w14:textId="33122F37" w:rsidR="00215E2B" w:rsidRDefault="00447B48" w:rsidP="002E1D7D">
      <w:pPr>
        <w:numPr>
          <w:ilvl w:val="0"/>
          <w:numId w:val="16"/>
        </w:numPr>
        <w:spacing w:after="0" w:line="312" w:lineRule="auto"/>
        <w:ind w:left="714" w:right="425" w:hanging="357"/>
        <w:rPr>
          <w:rFonts w:cstheme="minorHAnsi"/>
          <w:szCs w:val="24"/>
        </w:rPr>
      </w:pPr>
      <w:bookmarkStart w:id="0" w:name="_Toc520963847"/>
      <w:r w:rsidRPr="004E072B">
        <w:rPr>
          <w:rFonts w:cstheme="minorHAnsi"/>
          <w:b/>
          <w:i/>
          <w:color w:val="00B050"/>
          <w:szCs w:val="24"/>
        </w:rPr>
        <w:t xml:space="preserve">I </w:t>
      </w:r>
      <w:r w:rsidR="00282749">
        <w:rPr>
          <w:rFonts w:cstheme="minorHAnsi"/>
          <w:b/>
          <w:i/>
          <w:color w:val="00B050"/>
          <w:szCs w:val="24"/>
        </w:rPr>
        <w:t xml:space="preserve">learn </w:t>
      </w:r>
      <w:r w:rsidRPr="004E072B">
        <w:rPr>
          <w:rFonts w:cstheme="minorHAnsi"/>
          <w:b/>
          <w:i/>
          <w:color w:val="00B050"/>
          <w:szCs w:val="24"/>
        </w:rPr>
        <w:t>online</w:t>
      </w:r>
      <w:r w:rsidR="00282749">
        <w:rPr>
          <w:rFonts w:cstheme="minorHAnsi"/>
          <w:b/>
          <w:i/>
          <w:color w:val="00B050"/>
          <w:szCs w:val="24"/>
        </w:rPr>
        <w:t xml:space="preserve"> </w:t>
      </w:r>
      <w:r w:rsidRPr="004E072B">
        <w:rPr>
          <w:rFonts w:cstheme="minorHAnsi"/>
          <w:szCs w:val="24"/>
        </w:rPr>
        <w:t xml:space="preserve">– I use the school’s internet and devices for schoolwork, homework and other activities to learn and have fun. </w:t>
      </w:r>
      <w:r w:rsidR="00F92909">
        <w:rPr>
          <w:rFonts w:cstheme="minorHAnsi"/>
          <w:szCs w:val="24"/>
        </w:rPr>
        <w:t>School internet and devices are monitored.</w:t>
      </w:r>
    </w:p>
    <w:p w14:paraId="2F2FCE8C" w14:textId="1346D893" w:rsidR="00447B48" w:rsidRDefault="00215E2B" w:rsidP="002E1D7D">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permission </w:t>
      </w:r>
      <w:r w:rsidRPr="00215E2B">
        <w:rPr>
          <w:rFonts w:cstheme="minorHAnsi"/>
          <w:szCs w:val="24"/>
        </w:rPr>
        <w:t xml:space="preserve">– </w:t>
      </w:r>
      <w:r>
        <w:rPr>
          <w:rFonts w:cstheme="minorHAnsi"/>
          <w:szCs w:val="24"/>
        </w:rPr>
        <w:t xml:space="preserve">Whether at home or school, </w:t>
      </w:r>
      <w:r w:rsidR="00447B48" w:rsidRPr="004E072B">
        <w:rPr>
          <w:rFonts w:cstheme="minorHAnsi"/>
          <w:szCs w:val="24"/>
        </w:rPr>
        <w:t xml:space="preserve">I only use </w:t>
      </w:r>
      <w:r>
        <w:rPr>
          <w:rFonts w:cstheme="minorHAnsi"/>
          <w:szCs w:val="24"/>
        </w:rPr>
        <w:t xml:space="preserve">the devices, </w:t>
      </w:r>
      <w:r w:rsidR="00282749">
        <w:rPr>
          <w:rFonts w:cstheme="minorHAnsi"/>
          <w:szCs w:val="24"/>
        </w:rPr>
        <w:t xml:space="preserve">apps, </w:t>
      </w:r>
      <w:r w:rsidR="00447B48" w:rsidRPr="004E072B">
        <w:rPr>
          <w:rFonts w:cstheme="minorHAnsi"/>
          <w:szCs w:val="24"/>
        </w:rPr>
        <w:t>sites</w:t>
      </w:r>
      <w:r w:rsidR="00282749">
        <w:rPr>
          <w:rFonts w:cstheme="minorHAnsi"/>
          <w:szCs w:val="24"/>
        </w:rPr>
        <w:t xml:space="preserve"> </w:t>
      </w:r>
      <w:r w:rsidR="00282749">
        <w:t>and</w:t>
      </w:r>
      <w:r w:rsidR="00447B48" w:rsidRPr="004E072B">
        <w:rPr>
          <w:rFonts w:cstheme="minorHAnsi"/>
          <w:szCs w:val="24"/>
        </w:rPr>
        <w:t xml:space="preserve"> games </w:t>
      </w:r>
      <w:r>
        <w:rPr>
          <w:rFonts w:cstheme="minorHAnsi"/>
          <w:szCs w:val="24"/>
        </w:rPr>
        <w:t xml:space="preserve">I </w:t>
      </w:r>
      <w:proofErr w:type="gramStart"/>
      <w:r>
        <w:rPr>
          <w:rFonts w:cstheme="minorHAnsi"/>
          <w:szCs w:val="24"/>
        </w:rPr>
        <w:t>am allowed to</w:t>
      </w:r>
      <w:proofErr w:type="gramEnd"/>
      <w:r w:rsidR="00462AA8">
        <w:rPr>
          <w:rFonts w:cstheme="minorHAnsi"/>
          <w:szCs w:val="24"/>
        </w:rPr>
        <w:t>, at the times I am allowed to.</w:t>
      </w:r>
    </w:p>
    <w:p w14:paraId="7EF4BD41" w14:textId="77777777" w:rsidR="00462AA8" w:rsidRDefault="00FD54D3" w:rsidP="00FD54D3">
      <w:pPr>
        <w:numPr>
          <w:ilvl w:val="0"/>
          <w:numId w:val="16"/>
        </w:numPr>
        <w:spacing w:after="0" w:line="312" w:lineRule="auto"/>
        <w:ind w:left="714" w:right="425" w:hanging="357"/>
        <w:rPr>
          <w:rFonts w:cstheme="minorHAnsi"/>
          <w:szCs w:val="24"/>
        </w:rPr>
      </w:pPr>
      <w:r w:rsidRPr="004E072B">
        <w:rPr>
          <w:rFonts w:cstheme="minorHAnsi"/>
          <w:b/>
          <w:i/>
          <w:color w:val="00B050"/>
          <w:szCs w:val="24"/>
        </w:rPr>
        <w:t>I am creative online</w:t>
      </w:r>
      <w:r w:rsidRPr="004E072B">
        <w:rPr>
          <w:rFonts w:cstheme="minorHAnsi"/>
          <w:szCs w:val="24"/>
        </w:rPr>
        <w:t xml:space="preserve"> – I don’t just spend time on</w:t>
      </w:r>
      <w:r>
        <w:rPr>
          <w:rFonts w:cstheme="minorHAnsi"/>
          <w:szCs w:val="24"/>
        </w:rPr>
        <w:t xml:space="preserve"> apps, sites and games looking </w:t>
      </w:r>
      <w:r w:rsidRPr="004E072B">
        <w:rPr>
          <w:rFonts w:cstheme="minorHAnsi"/>
          <w:szCs w:val="24"/>
        </w:rPr>
        <w:t>at things from other people</w:t>
      </w:r>
      <w:r w:rsidR="00462AA8">
        <w:rPr>
          <w:rFonts w:cstheme="minorHAnsi"/>
          <w:szCs w:val="24"/>
        </w:rPr>
        <w:t>.</w:t>
      </w:r>
      <w:r w:rsidRPr="004E072B">
        <w:rPr>
          <w:rFonts w:cstheme="minorHAnsi"/>
          <w:szCs w:val="24"/>
        </w:rPr>
        <w:t xml:space="preserve"> I get creative to learn and make things</w:t>
      </w:r>
      <w:r w:rsidR="00462AA8">
        <w:rPr>
          <w:rFonts w:cstheme="minorHAnsi"/>
          <w:szCs w:val="24"/>
        </w:rPr>
        <w:t>, and I remember my Digital 5 A Day.</w:t>
      </w:r>
    </w:p>
    <w:p w14:paraId="0DC82DBF" w14:textId="57A6D26C" w:rsidR="00FD54D3" w:rsidRPr="00462AA8" w:rsidRDefault="00462AA8" w:rsidP="00462AA8">
      <w:pPr>
        <w:rPr>
          <w:rFonts w:cstheme="minorHAnsi"/>
          <w:b/>
          <w:sz w:val="30"/>
          <w:szCs w:val="30"/>
        </w:rPr>
      </w:pPr>
      <w:r w:rsidRPr="00462AA8">
        <w:rPr>
          <w:highlight w:val="yellow"/>
        </w:rPr>
        <w:t xml:space="preserve">You may wish to introduce the Children’s Commission Digital 5 A Day – if not, delete </w:t>
      </w:r>
      <w:r>
        <w:rPr>
          <w:highlight w:val="yellow"/>
        </w:rPr>
        <w:t xml:space="preserve">the </w:t>
      </w:r>
      <w:r w:rsidRPr="00462AA8">
        <w:rPr>
          <w:highlight w:val="yellow"/>
        </w:rPr>
        <w:t>referenc</w:t>
      </w:r>
      <w:r>
        <w:rPr>
          <w:highlight w:val="yellow"/>
        </w:rPr>
        <w:t>e.</w:t>
      </w:r>
      <w:r w:rsidRPr="00462AA8">
        <w:rPr>
          <w:highlight w:val="yellow"/>
        </w:rPr>
        <w:t xml:space="preserve"> </w:t>
      </w:r>
      <w:hyperlink r:id="rId16" w:history="1">
        <w:r w:rsidRPr="00462AA8">
          <w:rPr>
            <w:rStyle w:val="Hyperlink"/>
            <w:highlight w:val="yellow"/>
          </w:rPr>
          <w:t>childrenscommissioner.gov.uk/our-work/digital/5-a-day/</w:t>
        </w:r>
      </w:hyperlink>
    </w:p>
    <w:p w14:paraId="70405D8B" w14:textId="61F27DDE" w:rsidR="005B0FCD" w:rsidRPr="004E072B" w:rsidRDefault="005B0FCD"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a </w:t>
      </w:r>
      <w:r>
        <w:rPr>
          <w:rFonts w:cstheme="minorHAnsi"/>
          <w:b/>
          <w:i/>
          <w:color w:val="00B050"/>
          <w:szCs w:val="24"/>
        </w:rPr>
        <w:t xml:space="preserve">friend online </w:t>
      </w:r>
      <w:r w:rsidRPr="004E072B">
        <w:rPr>
          <w:rFonts w:cstheme="minorHAnsi"/>
          <w:szCs w:val="24"/>
        </w:rPr>
        <w:t xml:space="preserve">– </w:t>
      </w:r>
      <w:r w:rsidR="002E1D7D">
        <w:rPr>
          <w:rFonts w:cstheme="minorHAnsi"/>
          <w:szCs w:val="24"/>
        </w:rPr>
        <w:t xml:space="preserve">I won’t share anything that I know another person wouldn’t want shared, or which might upset them. And if I know a friend </w:t>
      </w:r>
      <w:r w:rsidR="00BC3E89">
        <w:rPr>
          <w:rFonts w:cstheme="minorHAnsi"/>
          <w:szCs w:val="24"/>
        </w:rPr>
        <w:t xml:space="preserve">is worried or </w:t>
      </w:r>
      <w:r w:rsidR="002E1D7D">
        <w:rPr>
          <w:rFonts w:cstheme="minorHAnsi"/>
          <w:szCs w:val="24"/>
        </w:rPr>
        <w:t xml:space="preserve">needs help, I will remind them to talk to an adult, or even do it for them. </w:t>
      </w:r>
    </w:p>
    <w:p w14:paraId="58138D7A" w14:textId="23A34ACC"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secure online learner</w:t>
      </w:r>
      <w:r w:rsidRPr="004E072B">
        <w:rPr>
          <w:rFonts w:cstheme="minorHAnsi"/>
          <w:szCs w:val="24"/>
        </w:rPr>
        <w:t xml:space="preserve"> – I keep my passwords to myself and reset them if anyone finds them out.</w:t>
      </w:r>
      <w:r w:rsidR="00462AA8">
        <w:rPr>
          <w:rFonts w:cstheme="minorHAnsi"/>
          <w:szCs w:val="24"/>
        </w:rPr>
        <w:t xml:space="preserve"> Friends don’t share passwords!</w:t>
      </w:r>
    </w:p>
    <w:p w14:paraId="672E05F8" w14:textId="11A30AAC" w:rsidR="00FD54D3"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careful </w:t>
      </w:r>
      <w:r w:rsidR="00FD54D3">
        <w:rPr>
          <w:rFonts w:cstheme="minorHAnsi"/>
          <w:b/>
          <w:i/>
          <w:color w:val="00B050"/>
          <w:szCs w:val="24"/>
        </w:rPr>
        <w:t xml:space="preserve">what I click on </w:t>
      </w:r>
      <w:r w:rsidRPr="004E072B">
        <w:rPr>
          <w:rFonts w:cstheme="minorHAnsi"/>
          <w:szCs w:val="24"/>
        </w:rPr>
        <w:t xml:space="preserve">– I </w:t>
      </w:r>
      <w:r w:rsidR="00FD54D3">
        <w:rPr>
          <w:rFonts w:cstheme="minorHAnsi"/>
          <w:szCs w:val="24"/>
        </w:rPr>
        <w:t xml:space="preserve">don’t click on </w:t>
      </w:r>
      <w:r w:rsidR="00462AA8">
        <w:rPr>
          <w:rFonts w:cstheme="minorHAnsi"/>
          <w:szCs w:val="24"/>
        </w:rPr>
        <w:t xml:space="preserve">unexpected </w:t>
      </w:r>
      <w:r w:rsidR="00FD54D3">
        <w:rPr>
          <w:rFonts w:cstheme="minorHAnsi"/>
          <w:szCs w:val="24"/>
        </w:rPr>
        <w:t xml:space="preserve">links </w:t>
      </w:r>
      <w:r w:rsidR="00462AA8">
        <w:rPr>
          <w:rFonts w:cstheme="minorHAnsi"/>
          <w:szCs w:val="24"/>
        </w:rPr>
        <w:t xml:space="preserve">or popups, </w:t>
      </w:r>
      <w:r w:rsidRPr="004E072B">
        <w:rPr>
          <w:rFonts w:cstheme="minorHAnsi"/>
          <w:szCs w:val="24"/>
        </w:rPr>
        <w:t xml:space="preserve">and only download </w:t>
      </w:r>
      <w:r w:rsidR="00FD54D3">
        <w:rPr>
          <w:rFonts w:cstheme="minorHAnsi"/>
          <w:szCs w:val="24"/>
        </w:rPr>
        <w:t xml:space="preserve">or install things </w:t>
      </w:r>
      <w:r w:rsidRPr="004E072B">
        <w:rPr>
          <w:rFonts w:cstheme="minorHAnsi"/>
          <w:szCs w:val="24"/>
        </w:rPr>
        <w:t xml:space="preserve">when I know it is safe or has been agreed by trusted adults. </w:t>
      </w:r>
      <w:r w:rsidR="00981CB5">
        <w:rPr>
          <w:rFonts w:cstheme="minorHAnsi"/>
          <w:szCs w:val="24"/>
        </w:rPr>
        <w:t>Sometimes add-ons can cost money, so it is important I always check for these too.</w:t>
      </w:r>
    </w:p>
    <w:p w14:paraId="00FA7B61" w14:textId="77777777"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Pr>
          <w:rFonts w:cstheme="minorHAnsi"/>
          <w:b/>
          <w:i/>
          <w:color w:val="00B050"/>
          <w:szCs w:val="24"/>
        </w:rPr>
        <w:t xml:space="preserve">ask for help if I am scared or worried </w:t>
      </w:r>
      <w:r w:rsidRPr="004E072B">
        <w:rPr>
          <w:rFonts w:cstheme="minorHAnsi"/>
          <w:szCs w:val="24"/>
        </w:rPr>
        <w:t>– I</w:t>
      </w:r>
      <w:r>
        <w:rPr>
          <w:rFonts w:cstheme="minorHAnsi"/>
          <w:szCs w:val="24"/>
        </w:rPr>
        <w:t xml:space="preserve"> will talk to a trusted adult if anything upsets me or worries me on an app, site or game – it often helps. If I get a funny feeling, I talk about it.</w:t>
      </w:r>
    </w:p>
    <w:p w14:paraId="245BD756" w14:textId="646A0CC4" w:rsidR="004E3E9C" w:rsidRDefault="004E3E9C" w:rsidP="004E3E9C">
      <w:pPr>
        <w:numPr>
          <w:ilvl w:val="0"/>
          <w:numId w:val="16"/>
        </w:numPr>
        <w:spacing w:after="0" w:line="312" w:lineRule="auto"/>
        <w:ind w:left="714" w:right="425" w:hanging="357"/>
        <w:rPr>
          <w:rFonts w:cstheme="minorHAnsi"/>
          <w:szCs w:val="24"/>
        </w:rPr>
      </w:pPr>
      <w:r w:rsidRPr="004E072B">
        <w:rPr>
          <w:rFonts w:cstheme="minorHAnsi"/>
          <w:b/>
          <w:i/>
          <w:color w:val="00B050"/>
          <w:szCs w:val="24"/>
        </w:rPr>
        <w:t xml:space="preserve">I </w:t>
      </w:r>
      <w:r w:rsidRPr="00FD54D3">
        <w:rPr>
          <w:rFonts w:cstheme="minorHAnsi"/>
          <w:b/>
          <w:i/>
          <w:color w:val="00B050"/>
          <w:szCs w:val="24"/>
        </w:rPr>
        <w:t>know</w:t>
      </w:r>
      <w:r>
        <w:rPr>
          <w:rFonts w:cstheme="minorHAnsi"/>
          <w:b/>
          <w:i/>
          <w:color w:val="00B050"/>
          <w:szCs w:val="24"/>
        </w:rPr>
        <w:t xml:space="preserve"> </w:t>
      </w:r>
      <w:r w:rsidRPr="00FD54D3">
        <w:rPr>
          <w:rFonts w:cstheme="minorHAnsi"/>
          <w:b/>
          <w:i/>
          <w:color w:val="00B050"/>
          <w:szCs w:val="24"/>
        </w:rPr>
        <w:t xml:space="preserve">it’s not my fault if I see or someone sends me something bad </w:t>
      </w:r>
      <w:r w:rsidRPr="00FD54D3">
        <w:rPr>
          <w:rFonts w:cstheme="minorHAnsi"/>
          <w:szCs w:val="24"/>
        </w:rPr>
        <w:t xml:space="preserve">– I </w:t>
      </w:r>
      <w:r w:rsidR="00462AA8">
        <w:rPr>
          <w:rFonts w:cstheme="minorHAnsi"/>
          <w:szCs w:val="24"/>
        </w:rPr>
        <w:t>w</w:t>
      </w:r>
      <w:r w:rsidRPr="00FD54D3">
        <w:rPr>
          <w:rFonts w:cstheme="minorHAnsi"/>
          <w:szCs w:val="24"/>
        </w:rPr>
        <w:t xml:space="preserve">on’t </w:t>
      </w:r>
      <w:r>
        <w:rPr>
          <w:rFonts w:cstheme="minorHAnsi"/>
          <w:szCs w:val="24"/>
        </w:rPr>
        <w:t>get</w:t>
      </w:r>
      <w:r w:rsidR="00462AA8">
        <w:rPr>
          <w:rFonts w:cstheme="minorHAnsi"/>
          <w:szCs w:val="24"/>
        </w:rPr>
        <w:t xml:space="preserve"> </w:t>
      </w:r>
      <w:r>
        <w:rPr>
          <w:rFonts w:cstheme="minorHAnsi"/>
          <w:szCs w:val="24"/>
        </w:rPr>
        <w:t xml:space="preserve">in trouble, but I mustn’t share it. Instead, I will tell </w:t>
      </w:r>
      <w:r w:rsidR="00462AA8">
        <w:rPr>
          <w:rFonts w:cstheme="minorHAnsi"/>
          <w:szCs w:val="24"/>
        </w:rPr>
        <w:t>a trusted adult</w:t>
      </w:r>
      <w:r>
        <w:rPr>
          <w:rFonts w:cstheme="minorHAnsi"/>
          <w:szCs w:val="24"/>
        </w:rPr>
        <w:t>.</w:t>
      </w:r>
      <w:r w:rsidR="00E77BEC">
        <w:rPr>
          <w:rFonts w:cstheme="minorHAnsi"/>
          <w:szCs w:val="24"/>
        </w:rPr>
        <w:t xml:space="preserve"> If I make a mistake, I don’t try to hide it but ask for help.</w:t>
      </w:r>
    </w:p>
    <w:p w14:paraId="338A5C89" w14:textId="4B6F968B" w:rsidR="00FD54D3" w:rsidRPr="004E072B" w:rsidRDefault="00FD54D3" w:rsidP="00FD54D3">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communicate and collaborate online</w:t>
      </w:r>
      <w:r w:rsidRPr="004E072B">
        <w:rPr>
          <w:rFonts w:cstheme="minorHAnsi"/>
          <w:szCs w:val="24"/>
        </w:rPr>
        <w:t xml:space="preserve"> – with people I </w:t>
      </w:r>
      <w:r w:rsidR="00C4671B">
        <w:rPr>
          <w:rFonts w:cstheme="minorHAnsi"/>
          <w:szCs w:val="24"/>
        </w:rPr>
        <w:t xml:space="preserve">already </w:t>
      </w:r>
      <w:r w:rsidRPr="004E072B">
        <w:rPr>
          <w:rFonts w:cstheme="minorHAnsi"/>
          <w:szCs w:val="24"/>
        </w:rPr>
        <w:t>know and have met in real life or that a trusted adult knows about.</w:t>
      </w:r>
    </w:p>
    <w:p w14:paraId="16E1798D" w14:textId="77777777" w:rsidR="00C4671B" w:rsidRDefault="00FD54D3" w:rsidP="00282749">
      <w:pPr>
        <w:numPr>
          <w:ilvl w:val="0"/>
          <w:numId w:val="16"/>
        </w:numPr>
        <w:tabs>
          <w:tab w:val="clear" w:pos="720"/>
        </w:tabs>
        <w:spacing w:after="0" w:line="312" w:lineRule="auto"/>
        <w:ind w:left="714" w:right="425" w:hanging="357"/>
        <w:rPr>
          <w:rFonts w:cstheme="minorHAnsi"/>
          <w:szCs w:val="24"/>
        </w:rPr>
      </w:pPr>
      <w:bookmarkStart w:id="1" w:name="_Hlk15393359"/>
      <w:r w:rsidRPr="004E072B">
        <w:rPr>
          <w:rFonts w:cstheme="minorHAnsi"/>
          <w:b/>
          <w:i/>
          <w:color w:val="00B050"/>
          <w:szCs w:val="24"/>
        </w:rPr>
        <w:t xml:space="preserve">I </w:t>
      </w:r>
      <w:r>
        <w:rPr>
          <w:rFonts w:cstheme="minorHAnsi"/>
          <w:b/>
          <w:i/>
          <w:color w:val="00B050"/>
          <w:szCs w:val="24"/>
        </w:rPr>
        <w:t xml:space="preserve">know </w:t>
      </w:r>
      <w:r w:rsidR="00282749">
        <w:rPr>
          <w:rFonts w:cstheme="minorHAnsi"/>
          <w:b/>
          <w:i/>
          <w:color w:val="00B050"/>
          <w:szCs w:val="24"/>
        </w:rPr>
        <w:t xml:space="preserve">new </w:t>
      </w:r>
      <w:r w:rsidR="00C4671B">
        <w:rPr>
          <w:rFonts w:cstheme="minorHAnsi"/>
          <w:b/>
          <w:i/>
          <w:color w:val="00B050"/>
          <w:szCs w:val="24"/>
        </w:rPr>
        <w:t xml:space="preserve">online </w:t>
      </w:r>
      <w:r w:rsidR="00282749">
        <w:rPr>
          <w:rFonts w:cstheme="minorHAnsi"/>
          <w:b/>
          <w:i/>
          <w:color w:val="00B050"/>
          <w:szCs w:val="24"/>
        </w:rPr>
        <w:t xml:space="preserve">friends </w:t>
      </w:r>
      <w:r w:rsidR="00C4671B">
        <w:rPr>
          <w:rFonts w:cstheme="minorHAnsi"/>
          <w:b/>
          <w:i/>
          <w:color w:val="00B050"/>
          <w:szCs w:val="24"/>
        </w:rPr>
        <w:t xml:space="preserve">might not be </w:t>
      </w:r>
      <w:r>
        <w:rPr>
          <w:rFonts w:cstheme="minorHAnsi"/>
          <w:b/>
          <w:i/>
          <w:color w:val="00B050"/>
          <w:szCs w:val="24"/>
        </w:rPr>
        <w:t>who they say they are</w:t>
      </w:r>
      <w:r w:rsidR="00282749">
        <w:rPr>
          <w:rFonts w:cstheme="minorHAnsi"/>
          <w:b/>
          <w:i/>
          <w:color w:val="00B050"/>
          <w:szCs w:val="24"/>
        </w:rPr>
        <w:t xml:space="preserve"> </w:t>
      </w:r>
      <w:r w:rsidRPr="004E072B">
        <w:rPr>
          <w:rFonts w:cstheme="minorHAnsi"/>
          <w:szCs w:val="24"/>
        </w:rPr>
        <w:t>–</w:t>
      </w:r>
      <w:r>
        <w:rPr>
          <w:rFonts w:cstheme="minorHAnsi"/>
          <w:szCs w:val="24"/>
        </w:rPr>
        <w:t xml:space="preserve"> </w:t>
      </w:r>
      <w:r w:rsidR="00282749" w:rsidRPr="004E072B">
        <w:rPr>
          <w:rFonts w:cstheme="minorHAnsi"/>
          <w:szCs w:val="24"/>
        </w:rPr>
        <w:t xml:space="preserve">I </w:t>
      </w:r>
      <w:r w:rsidR="00282749">
        <w:rPr>
          <w:rFonts w:cstheme="minorHAnsi"/>
          <w:szCs w:val="24"/>
        </w:rPr>
        <w:t xml:space="preserve">am </w:t>
      </w:r>
      <w:r w:rsidR="00282749" w:rsidRPr="004E072B">
        <w:rPr>
          <w:rFonts w:cstheme="minorHAnsi"/>
          <w:szCs w:val="24"/>
        </w:rPr>
        <w:t>careful when someone wants to be my friend.</w:t>
      </w:r>
      <w:r w:rsidR="00282749">
        <w:rPr>
          <w:rFonts w:cstheme="minorHAnsi"/>
          <w:szCs w:val="24"/>
        </w:rPr>
        <w:t xml:space="preserve"> U</w:t>
      </w:r>
      <w:r w:rsidR="00282749" w:rsidRPr="004E072B">
        <w:rPr>
          <w:rFonts w:cstheme="minorHAnsi"/>
          <w:szCs w:val="24"/>
        </w:rPr>
        <w:t xml:space="preserve">nless I have met </w:t>
      </w:r>
      <w:r w:rsidR="00282749">
        <w:rPr>
          <w:rFonts w:cstheme="minorHAnsi"/>
          <w:szCs w:val="24"/>
        </w:rPr>
        <w:t>them face to face</w:t>
      </w:r>
      <w:r w:rsidR="00282749" w:rsidRPr="004E072B">
        <w:rPr>
          <w:rFonts w:cstheme="minorHAnsi"/>
          <w:szCs w:val="24"/>
        </w:rPr>
        <w:t xml:space="preserve">, I can’t be sure who </w:t>
      </w:r>
      <w:r w:rsidR="00282749">
        <w:rPr>
          <w:rFonts w:cstheme="minorHAnsi"/>
          <w:szCs w:val="24"/>
        </w:rPr>
        <w:t xml:space="preserve">they are. </w:t>
      </w:r>
    </w:p>
    <w:bookmarkEnd w:id="1"/>
    <w:p w14:paraId="36D105A2" w14:textId="71E20CFB" w:rsidR="00C4671B" w:rsidRDefault="00282749" w:rsidP="00282749">
      <w:pPr>
        <w:numPr>
          <w:ilvl w:val="0"/>
          <w:numId w:val="16"/>
        </w:numPr>
        <w:tabs>
          <w:tab w:val="clear" w:pos="720"/>
        </w:tabs>
        <w:spacing w:after="0" w:line="312" w:lineRule="auto"/>
        <w:ind w:left="714" w:right="425" w:hanging="357"/>
        <w:rPr>
          <w:rFonts w:cstheme="minorHAnsi"/>
          <w:szCs w:val="24"/>
        </w:rPr>
      </w:pPr>
      <w:r w:rsidRPr="00C4671B">
        <w:rPr>
          <w:rFonts w:cstheme="minorHAnsi"/>
          <w:b/>
          <w:bCs/>
          <w:i/>
          <w:iCs/>
          <w:color w:val="00B050"/>
          <w:szCs w:val="24"/>
        </w:rPr>
        <w:t>I</w:t>
      </w:r>
      <w:r w:rsidR="00C4671B" w:rsidRPr="00C4671B">
        <w:rPr>
          <w:rFonts w:cstheme="minorHAnsi"/>
          <w:b/>
          <w:bCs/>
          <w:i/>
          <w:iCs/>
          <w:color w:val="00B050"/>
          <w:szCs w:val="24"/>
        </w:rPr>
        <w:t xml:space="preserve"> check with an adult before I meet an online friend </w:t>
      </w:r>
      <w:r w:rsidR="00C4671B">
        <w:rPr>
          <w:rFonts w:cstheme="minorHAnsi"/>
          <w:szCs w:val="24"/>
        </w:rPr>
        <w:t>face to face for the first time, and I never go alone.</w:t>
      </w:r>
    </w:p>
    <w:p w14:paraId="15C9F348" w14:textId="2C98B409" w:rsidR="00282749" w:rsidRDefault="00282749" w:rsidP="0028274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don’t </w:t>
      </w:r>
      <w:r w:rsidR="00C4671B">
        <w:rPr>
          <w:rFonts w:cstheme="minorHAnsi"/>
          <w:b/>
          <w:i/>
          <w:color w:val="00B050"/>
          <w:szCs w:val="24"/>
        </w:rPr>
        <w:t>d</w:t>
      </w:r>
      <w:r w:rsidRPr="004E072B">
        <w:rPr>
          <w:rFonts w:cstheme="minorHAnsi"/>
          <w:b/>
          <w:i/>
          <w:color w:val="00B050"/>
          <w:szCs w:val="24"/>
        </w:rPr>
        <w:t xml:space="preserve">o live </w:t>
      </w:r>
      <w:r w:rsidR="00C4671B">
        <w:rPr>
          <w:rFonts w:cstheme="minorHAnsi"/>
          <w:b/>
          <w:i/>
          <w:color w:val="00B050"/>
          <w:szCs w:val="24"/>
        </w:rPr>
        <w:t xml:space="preserve">videos (livestreams) </w:t>
      </w:r>
      <w:r w:rsidRPr="004E072B">
        <w:rPr>
          <w:rFonts w:cstheme="minorHAnsi"/>
          <w:b/>
          <w:i/>
          <w:color w:val="00B050"/>
          <w:szCs w:val="24"/>
        </w:rPr>
        <w:t xml:space="preserve">on my own </w:t>
      </w:r>
      <w:r w:rsidRPr="004E072B">
        <w:rPr>
          <w:rFonts w:cstheme="minorHAnsi"/>
          <w:szCs w:val="24"/>
        </w:rPr>
        <w:t xml:space="preserve">– and </w:t>
      </w:r>
      <w:r w:rsidR="00C4671B">
        <w:rPr>
          <w:rFonts w:cstheme="minorHAnsi"/>
          <w:szCs w:val="24"/>
        </w:rPr>
        <w:t xml:space="preserve">always check if it is allowed. I </w:t>
      </w:r>
      <w:r w:rsidR="006F1698">
        <w:rPr>
          <w:rFonts w:cstheme="minorHAnsi"/>
          <w:szCs w:val="24"/>
        </w:rPr>
        <w:t xml:space="preserve">check with a trusted adult before I </w:t>
      </w:r>
      <w:r w:rsidRPr="004E072B">
        <w:rPr>
          <w:rFonts w:cstheme="minorHAnsi"/>
          <w:szCs w:val="24"/>
        </w:rPr>
        <w:t xml:space="preserve">video chat </w:t>
      </w:r>
      <w:r w:rsidR="00C4671B">
        <w:rPr>
          <w:rFonts w:cstheme="minorHAnsi"/>
          <w:szCs w:val="24"/>
        </w:rPr>
        <w:t xml:space="preserve">with </w:t>
      </w:r>
      <w:r w:rsidR="006F1698">
        <w:rPr>
          <w:rFonts w:cstheme="minorHAnsi"/>
          <w:szCs w:val="24"/>
        </w:rPr>
        <w:t>anybody for the first time</w:t>
      </w:r>
      <w:r w:rsidRPr="004E072B">
        <w:rPr>
          <w:rFonts w:cstheme="minorHAnsi"/>
          <w:szCs w:val="24"/>
        </w:rPr>
        <w:t xml:space="preserve">. </w:t>
      </w:r>
    </w:p>
    <w:p w14:paraId="179D7E75" w14:textId="78965EF7"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keep my body to myself online </w:t>
      </w:r>
      <w:r w:rsidRPr="004E072B">
        <w:rPr>
          <w:rFonts w:cstheme="minorHAnsi"/>
          <w:szCs w:val="24"/>
        </w:rPr>
        <w:t xml:space="preserve">– I never </w:t>
      </w:r>
      <w:r>
        <w:rPr>
          <w:rFonts w:cstheme="minorHAnsi"/>
          <w:szCs w:val="24"/>
        </w:rPr>
        <w:t xml:space="preserve">get </w:t>
      </w:r>
      <w:r w:rsidRPr="004E072B">
        <w:rPr>
          <w:rFonts w:cstheme="minorHAnsi"/>
          <w:szCs w:val="24"/>
        </w:rPr>
        <w:t>change</w:t>
      </w:r>
      <w:r>
        <w:rPr>
          <w:rFonts w:cstheme="minorHAnsi"/>
          <w:szCs w:val="24"/>
        </w:rPr>
        <w:t>d or show what’s under my clothes</w:t>
      </w:r>
      <w:r w:rsidRPr="004E072B">
        <w:rPr>
          <w:rFonts w:cstheme="minorHAnsi"/>
          <w:szCs w:val="24"/>
        </w:rPr>
        <w:t xml:space="preserve"> in front of a camera</w:t>
      </w:r>
      <w:r>
        <w:rPr>
          <w:rFonts w:cstheme="minorHAnsi"/>
          <w:szCs w:val="24"/>
        </w:rPr>
        <w:t>.</w:t>
      </w:r>
      <w:r w:rsidRPr="004E072B">
        <w:rPr>
          <w:rFonts w:cstheme="minorHAnsi"/>
          <w:szCs w:val="24"/>
        </w:rPr>
        <w:t xml:space="preserve"> </w:t>
      </w:r>
      <w:r>
        <w:rPr>
          <w:rFonts w:cstheme="minorHAnsi"/>
          <w:szCs w:val="24"/>
        </w:rPr>
        <w:t>I</w:t>
      </w:r>
      <w:r w:rsidRPr="004E072B">
        <w:rPr>
          <w:rFonts w:cstheme="minorHAnsi"/>
          <w:szCs w:val="24"/>
        </w:rPr>
        <w:t xml:space="preserve"> remember my body is mine and </w:t>
      </w:r>
      <w:r>
        <w:rPr>
          <w:rFonts w:cstheme="minorHAnsi"/>
          <w:szCs w:val="24"/>
        </w:rPr>
        <w:t>no-one should tell me what to do with it;</w:t>
      </w:r>
      <w:r w:rsidRPr="004E072B">
        <w:rPr>
          <w:rFonts w:cstheme="minorHAnsi"/>
          <w:szCs w:val="24"/>
        </w:rPr>
        <w:t xml:space="preserve"> I don’t send any photos</w:t>
      </w:r>
      <w:r>
        <w:rPr>
          <w:rFonts w:cstheme="minorHAnsi"/>
          <w:szCs w:val="24"/>
        </w:rPr>
        <w:t xml:space="preserve"> or videos</w:t>
      </w:r>
      <w:r w:rsidRPr="004E072B">
        <w:rPr>
          <w:rFonts w:cstheme="minorHAnsi"/>
          <w:szCs w:val="24"/>
        </w:rPr>
        <w:t xml:space="preserve"> without checking with a trusted adult.</w:t>
      </w:r>
    </w:p>
    <w:p w14:paraId="10091B9C" w14:textId="52270905" w:rsidR="006F1698" w:rsidRPr="004E072B" w:rsidRDefault="006F1698" w:rsidP="006F1698">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lastRenderedPageBreak/>
        <w:t xml:space="preserve">I say no online if I need to </w:t>
      </w:r>
      <w:r w:rsidRPr="004E072B">
        <w:rPr>
          <w:rFonts w:cstheme="minorHAnsi"/>
          <w:szCs w:val="24"/>
        </w:rPr>
        <w:t xml:space="preserve">– </w:t>
      </w:r>
      <w:r w:rsidR="00353745">
        <w:rPr>
          <w:rFonts w:cstheme="minorHAnsi"/>
          <w:szCs w:val="24"/>
        </w:rPr>
        <w:t>I don’t have to do something just because a friend dares or challenges me to do it, or to keep a secret.</w:t>
      </w:r>
      <w:bookmarkStart w:id="2" w:name="_GoBack"/>
      <w:bookmarkEnd w:id="2"/>
      <w:r w:rsidR="00353745">
        <w:rPr>
          <w:rFonts w:cstheme="minorHAnsi"/>
          <w:szCs w:val="24"/>
        </w:rPr>
        <w:t xml:space="preserve"> </w:t>
      </w:r>
      <w:r w:rsidRPr="004E072B">
        <w:rPr>
          <w:rFonts w:cstheme="minorHAnsi"/>
          <w:szCs w:val="24"/>
        </w:rPr>
        <w:t>I</w:t>
      </w:r>
      <w:r w:rsidR="00353745">
        <w:rPr>
          <w:rFonts w:cstheme="minorHAnsi"/>
          <w:szCs w:val="24"/>
        </w:rPr>
        <w:t>f I get asked anything</w:t>
      </w:r>
      <w:r w:rsidRPr="004E072B">
        <w:rPr>
          <w:rFonts w:cstheme="minorHAnsi"/>
          <w:szCs w:val="24"/>
        </w:rPr>
        <w:t xml:space="preserve"> that makes me worried</w:t>
      </w:r>
      <w:r>
        <w:rPr>
          <w:rFonts w:cstheme="minorHAnsi"/>
          <w:szCs w:val="24"/>
        </w:rPr>
        <w:t xml:space="preserve">, </w:t>
      </w:r>
      <w:r w:rsidRPr="004E072B">
        <w:rPr>
          <w:rFonts w:cstheme="minorHAnsi"/>
          <w:szCs w:val="24"/>
        </w:rPr>
        <w:t>upset or just confused,</w:t>
      </w:r>
      <w:r>
        <w:rPr>
          <w:rFonts w:cstheme="minorHAnsi"/>
          <w:szCs w:val="24"/>
        </w:rPr>
        <w:t xml:space="preserve"> I </w:t>
      </w:r>
      <w:r w:rsidR="00353745">
        <w:rPr>
          <w:rFonts w:cstheme="minorHAnsi"/>
          <w:szCs w:val="24"/>
        </w:rPr>
        <w:t xml:space="preserve">should </w:t>
      </w:r>
      <w:r w:rsidRPr="004E072B">
        <w:rPr>
          <w:rFonts w:cstheme="minorHAnsi"/>
          <w:szCs w:val="24"/>
        </w:rPr>
        <w:t>say no, stop chatting and tell a trusted adult</w:t>
      </w:r>
      <w:r>
        <w:rPr>
          <w:rFonts w:cstheme="minorHAnsi"/>
          <w:szCs w:val="24"/>
        </w:rPr>
        <w:t xml:space="preserve"> immediately</w:t>
      </w:r>
      <w:r w:rsidRPr="004E072B">
        <w:rPr>
          <w:rFonts w:cstheme="minorHAnsi"/>
          <w:szCs w:val="24"/>
        </w:rPr>
        <w:t>.</w:t>
      </w:r>
      <w:r w:rsidR="00353745">
        <w:rPr>
          <w:rFonts w:cstheme="minorHAnsi"/>
          <w:szCs w:val="24"/>
        </w:rPr>
        <w:t xml:space="preserve"> </w:t>
      </w:r>
    </w:p>
    <w:p w14:paraId="27F630D5" w14:textId="77777777" w:rsidR="004E3E9C" w:rsidRDefault="004E3E9C" w:rsidP="004E3E9C">
      <w:pPr>
        <w:numPr>
          <w:ilvl w:val="0"/>
          <w:numId w:val="16"/>
        </w:numPr>
        <w:tabs>
          <w:tab w:val="clear" w:pos="720"/>
        </w:tabs>
        <w:spacing w:after="0" w:line="312" w:lineRule="auto"/>
        <w:ind w:left="714" w:right="425" w:hanging="357"/>
        <w:rPr>
          <w:rFonts w:cstheme="minorHAnsi"/>
          <w:szCs w:val="24"/>
        </w:rPr>
      </w:pPr>
      <w:r w:rsidRPr="00282749">
        <w:rPr>
          <w:rFonts w:cstheme="minorHAnsi"/>
          <w:b/>
          <w:i/>
          <w:color w:val="00B050"/>
          <w:szCs w:val="24"/>
        </w:rPr>
        <w:t xml:space="preserve">I tell my parents/carers what I do online </w:t>
      </w:r>
      <w:r>
        <w:rPr>
          <w:rFonts w:cstheme="minorHAnsi"/>
          <w:szCs w:val="24"/>
        </w:rPr>
        <w:t>– they might not know the app, site or game, but they can still help me when things go wrong, and they want to know what I’m doing.</w:t>
      </w:r>
    </w:p>
    <w:p w14:paraId="5D93690F" w14:textId="6F6D2C16" w:rsidR="00447B48"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private online</w:t>
      </w:r>
      <w:r w:rsidRPr="004E072B">
        <w:rPr>
          <w:rFonts w:cstheme="minorHAnsi"/>
          <w:szCs w:val="24"/>
        </w:rPr>
        <w:t xml:space="preserve"> – I only give out private information if a trusted adult says it’s okay. This might be my address, phone number</w:t>
      </w:r>
      <w:r w:rsidR="009A5B69">
        <w:rPr>
          <w:rFonts w:cstheme="minorHAnsi"/>
          <w:szCs w:val="24"/>
        </w:rPr>
        <w:t>, location</w:t>
      </w:r>
      <w:r w:rsidRPr="004E072B">
        <w:rPr>
          <w:rFonts w:cstheme="minorHAnsi"/>
          <w:szCs w:val="24"/>
        </w:rPr>
        <w:t xml:space="preserve"> or </w:t>
      </w:r>
      <w:r w:rsidR="009A5B69">
        <w:rPr>
          <w:rFonts w:cstheme="minorHAnsi"/>
          <w:szCs w:val="24"/>
        </w:rPr>
        <w:t xml:space="preserve">anything else </w:t>
      </w:r>
      <w:r w:rsidRPr="004E072B">
        <w:rPr>
          <w:rFonts w:cstheme="minorHAnsi"/>
          <w:szCs w:val="24"/>
        </w:rPr>
        <w:t>that could identify me or my family and friends</w:t>
      </w:r>
      <w:r w:rsidR="009A5B69">
        <w:rPr>
          <w:rFonts w:cstheme="minorHAnsi"/>
          <w:szCs w:val="24"/>
        </w:rPr>
        <w:t>; if I turn on my location, I will remember to turn it off again.</w:t>
      </w:r>
    </w:p>
    <w:p w14:paraId="1F7EE6B9" w14:textId="28FDCB1C" w:rsidR="00D9225F" w:rsidRPr="003812AB" w:rsidRDefault="00D9225F" w:rsidP="002E1D7D">
      <w:pPr>
        <w:numPr>
          <w:ilvl w:val="0"/>
          <w:numId w:val="16"/>
        </w:numPr>
        <w:tabs>
          <w:tab w:val="clear" w:pos="720"/>
        </w:tabs>
        <w:spacing w:after="0" w:line="312" w:lineRule="auto"/>
        <w:ind w:left="714" w:right="425" w:hanging="357"/>
        <w:rPr>
          <w:rFonts w:cstheme="minorHAnsi"/>
          <w:szCs w:val="24"/>
        </w:rPr>
      </w:pPr>
      <w:bookmarkStart w:id="3" w:name="_Hlk15393130"/>
      <w:r w:rsidRPr="003812AB">
        <w:rPr>
          <w:rFonts w:cstheme="minorHAnsi"/>
          <w:b/>
          <w:i/>
          <w:color w:val="00B050"/>
          <w:szCs w:val="24"/>
        </w:rPr>
        <w:t xml:space="preserve">I </w:t>
      </w:r>
      <w:r w:rsidR="003812AB" w:rsidRPr="003812AB">
        <w:rPr>
          <w:rFonts w:cstheme="minorHAnsi"/>
          <w:b/>
          <w:i/>
          <w:color w:val="00B050"/>
          <w:szCs w:val="24"/>
        </w:rPr>
        <w:t xml:space="preserve">am careful what I share </w:t>
      </w:r>
      <w:r w:rsidR="00BE7F59">
        <w:rPr>
          <w:rFonts w:cstheme="minorHAnsi"/>
          <w:b/>
          <w:i/>
          <w:color w:val="00B050"/>
          <w:szCs w:val="24"/>
        </w:rPr>
        <w:t xml:space="preserve">and protect my </w:t>
      </w:r>
      <w:r w:rsidR="003812AB" w:rsidRPr="003812AB">
        <w:rPr>
          <w:rFonts w:cstheme="minorHAnsi"/>
          <w:b/>
          <w:i/>
          <w:color w:val="00B050"/>
          <w:szCs w:val="24"/>
        </w:rPr>
        <w:t>online</w:t>
      </w:r>
      <w:r w:rsidR="00BE7F59">
        <w:rPr>
          <w:rFonts w:cstheme="minorHAnsi"/>
          <w:b/>
          <w:i/>
          <w:color w:val="00B050"/>
          <w:szCs w:val="24"/>
        </w:rPr>
        <w:t xml:space="preserve"> reputation</w:t>
      </w:r>
      <w:r w:rsidR="003812AB" w:rsidRPr="003812AB">
        <w:rPr>
          <w:rFonts w:cstheme="minorHAnsi"/>
          <w:szCs w:val="24"/>
        </w:rPr>
        <w:t xml:space="preserve"> – I know </w:t>
      </w:r>
      <w:r w:rsidRPr="003812AB">
        <w:rPr>
          <w:rFonts w:cstheme="minorHAnsi"/>
          <w:szCs w:val="24"/>
        </w:rPr>
        <w:t>anything I do can be shared and might stay online forever (even on Snapchat or if I delete it)</w:t>
      </w:r>
      <w:r w:rsidR="009A5B69">
        <w:rPr>
          <w:rFonts w:cstheme="minorHAnsi"/>
          <w:szCs w:val="24"/>
        </w:rPr>
        <w:t>.</w:t>
      </w:r>
    </w:p>
    <w:bookmarkEnd w:id="3"/>
    <w:p w14:paraId="07844F93" w14:textId="5ED421A0"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rule-follower online</w:t>
      </w:r>
      <w:r w:rsidRPr="004E072B">
        <w:rPr>
          <w:rFonts w:cstheme="minorHAnsi"/>
          <w:szCs w:val="24"/>
        </w:rPr>
        <w:t xml:space="preserve"> – I know that </w:t>
      </w:r>
      <w:r w:rsidR="004E3E9C">
        <w:rPr>
          <w:rFonts w:cstheme="minorHAnsi"/>
          <w:szCs w:val="24"/>
        </w:rPr>
        <w:t xml:space="preserve">apps, sites and games </w:t>
      </w:r>
      <w:r w:rsidRPr="004E072B">
        <w:rPr>
          <w:rFonts w:cstheme="minorHAnsi"/>
          <w:szCs w:val="24"/>
        </w:rPr>
        <w:t xml:space="preserve">have </w:t>
      </w:r>
      <w:r w:rsidR="004E3E9C">
        <w:rPr>
          <w:rFonts w:cstheme="minorHAnsi"/>
          <w:szCs w:val="24"/>
        </w:rPr>
        <w:t xml:space="preserve">rules on how to behave, and some have </w:t>
      </w:r>
      <w:r w:rsidRPr="004E072B">
        <w:rPr>
          <w:rFonts w:cstheme="minorHAnsi"/>
          <w:szCs w:val="24"/>
        </w:rPr>
        <w:t>age restrictions</w:t>
      </w:r>
      <w:r w:rsidR="004E3E9C">
        <w:rPr>
          <w:rFonts w:cstheme="minorHAnsi"/>
          <w:szCs w:val="24"/>
        </w:rPr>
        <w:t xml:space="preserve">. I follow the rules, </w:t>
      </w:r>
      <w:r w:rsidR="00E77BEC">
        <w:rPr>
          <w:rFonts w:cstheme="minorHAnsi"/>
          <w:szCs w:val="24"/>
        </w:rPr>
        <w:t xml:space="preserve">block bullies and </w:t>
      </w:r>
      <w:r w:rsidR="004E3E9C">
        <w:rPr>
          <w:rFonts w:cstheme="minorHAnsi"/>
          <w:szCs w:val="24"/>
        </w:rPr>
        <w:t>report bad behaviour.</w:t>
      </w:r>
    </w:p>
    <w:p w14:paraId="2501BDE3" w14:textId="10F31338" w:rsidR="00447B48" w:rsidRPr="00BC3E89" w:rsidRDefault="00447B48" w:rsidP="008F39BE">
      <w:pPr>
        <w:numPr>
          <w:ilvl w:val="0"/>
          <w:numId w:val="16"/>
        </w:numPr>
        <w:tabs>
          <w:tab w:val="clear" w:pos="720"/>
        </w:tabs>
        <w:spacing w:after="0" w:line="312" w:lineRule="auto"/>
        <w:ind w:left="714" w:right="425" w:hanging="357"/>
        <w:rPr>
          <w:rFonts w:cstheme="minorHAnsi"/>
          <w:szCs w:val="24"/>
        </w:rPr>
      </w:pPr>
      <w:r w:rsidRPr="00BC3E89">
        <w:rPr>
          <w:rFonts w:cstheme="minorHAnsi"/>
          <w:b/>
          <w:i/>
          <w:color w:val="00B050"/>
          <w:szCs w:val="24"/>
        </w:rPr>
        <w:t xml:space="preserve">I am </w:t>
      </w:r>
      <w:r w:rsidR="004E3E9C" w:rsidRPr="00BC3E89">
        <w:rPr>
          <w:rFonts w:cstheme="minorHAnsi"/>
          <w:b/>
          <w:i/>
          <w:color w:val="00B050"/>
          <w:szCs w:val="24"/>
        </w:rPr>
        <w:t xml:space="preserve">not a bully </w:t>
      </w:r>
      <w:r w:rsidRPr="00BC3E89">
        <w:rPr>
          <w:rFonts w:cstheme="minorHAnsi"/>
          <w:szCs w:val="24"/>
        </w:rPr>
        <w:t xml:space="preserve">– I do not post, make or share unkind, hurtful or rude messages/comments and </w:t>
      </w:r>
      <w:r w:rsidR="00E77BEC">
        <w:rPr>
          <w:rFonts w:cstheme="minorHAnsi"/>
          <w:szCs w:val="24"/>
        </w:rPr>
        <w:t xml:space="preserve">if I see it happening, I will </w:t>
      </w:r>
      <w:r w:rsidRPr="00BC3E89">
        <w:rPr>
          <w:rFonts w:cstheme="minorHAnsi"/>
          <w:szCs w:val="24"/>
        </w:rPr>
        <w:t>tell my trusted adults.</w:t>
      </w:r>
    </w:p>
    <w:p w14:paraId="458CFFF6" w14:textId="7B199461" w:rsidR="00447B48" w:rsidRPr="00BC3E89" w:rsidRDefault="00447B48" w:rsidP="00BC3E89">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 xml:space="preserve">I am part of a community </w:t>
      </w:r>
      <w:r w:rsidRPr="004E072B">
        <w:rPr>
          <w:rFonts w:cstheme="minorHAnsi"/>
          <w:szCs w:val="24"/>
        </w:rPr>
        <w:t>– I do not make fun of anyone or exclude them because they are different to me. If I see anyone doing this, I tell a trusted adult.</w:t>
      </w:r>
    </w:p>
    <w:p w14:paraId="245D8714" w14:textId="0CF8271F" w:rsidR="00447B48" w:rsidRPr="004E072B" w:rsidRDefault="005B0FCD" w:rsidP="002E1D7D">
      <w:pPr>
        <w:numPr>
          <w:ilvl w:val="0"/>
          <w:numId w:val="16"/>
        </w:numPr>
        <w:tabs>
          <w:tab w:val="clear" w:pos="720"/>
        </w:tabs>
        <w:spacing w:after="0" w:line="312" w:lineRule="auto"/>
        <w:ind w:left="714" w:right="425" w:hanging="357"/>
        <w:rPr>
          <w:rFonts w:cstheme="minorHAnsi"/>
          <w:szCs w:val="24"/>
        </w:rPr>
      </w:pPr>
      <w:r>
        <w:rPr>
          <w:rFonts w:cstheme="minorHAnsi"/>
          <w:b/>
          <w:i/>
          <w:color w:val="00B050"/>
          <w:szCs w:val="24"/>
        </w:rPr>
        <w:t xml:space="preserve">I respect people’s work </w:t>
      </w:r>
      <w:r>
        <w:rPr>
          <w:rFonts w:cstheme="minorHAnsi"/>
          <w:szCs w:val="24"/>
        </w:rPr>
        <w:t>– I</w:t>
      </w:r>
      <w:r w:rsidR="00447B48" w:rsidRPr="004E072B">
        <w:rPr>
          <w:rFonts w:cstheme="minorHAnsi"/>
          <w:szCs w:val="24"/>
        </w:rPr>
        <w:t xml:space="preserve"> only edit or delete my own digital work and only use </w:t>
      </w:r>
      <w:r w:rsidR="00FD54D3">
        <w:rPr>
          <w:rFonts w:cstheme="minorHAnsi"/>
          <w:szCs w:val="24"/>
        </w:rPr>
        <w:t xml:space="preserve">words, pictures or videos from </w:t>
      </w:r>
      <w:r w:rsidR="00447B48" w:rsidRPr="004E072B">
        <w:rPr>
          <w:rFonts w:cstheme="minorHAnsi"/>
          <w:szCs w:val="24"/>
        </w:rPr>
        <w:t>other people</w:t>
      </w:r>
      <w:r w:rsidR="00FD54D3">
        <w:rPr>
          <w:rFonts w:cstheme="minorHAnsi"/>
          <w:szCs w:val="24"/>
        </w:rPr>
        <w:t xml:space="preserve"> if I have </w:t>
      </w:r>
      <w:r w:rsidR="00447B48" w:rsidRPr="004E072B">
        <w:rPr>
          <w:rFonts w:cstheme="minorHAnsi"/>
          <w:szCs w:val="24"/>
        </w:rPr>
        <w:t xml:space="preserve">their permission or </w:t>
      </w:r>
      <w:r w:rsidR="00FD54D3">
        <w:rPr>
          <w:rFonts w:cstheme="minorHAnsi"/>
          <w:szCs w:val="24"/>
        </w:rPr>
        <w:t xml:space="preserve">if </w:t>
      </w:r>
      <w:r w:rsidR="00447B48" w:rsidRPr="004E072B">
        <w:rPr>
          <w:rFonts w:cstheme="minorHAnsi"/>
          <w:szCs w:val="24"/>
        </w:rPr>
        <w:t xml:space="preserve">it is copyright free or has a Creative Commons licence. </w:t>
      </w:r>
    </w:p>
    <w:p w14:paraId="3313E202" w14:textId="6A2B9EFE" w:rsidR="00447B48" w:rsidRPr="004E072B" w:rsidRDefault="00447B48" w:rsidP="002E1D7D">
      <w:pPr>
        <w:numPr>
          <w:ilvl w:val="0"/>
          <w:numId w:val="16"/>
        </w:numPr>
        <w:tabs>
          <w:tab w:val="clear" w:pos="720"/>
        </w:tabs>
        <w:spacing w:after="0" w:line="312" w:lineRule="auto"/>
        <w:ind w:left="714" w:right="425" w:hanging="357"/>
        <w:rPr>
          <w:rFonts w:cstheme="minorHAnsi"/>
          <w:szCs w:val="24"/>
        </w:rPr>
      </w:pPr>
      <w:r w:rsidRPr="004E072B">
        <w:rPr>
          <w:rFonts w:cstheme="minorHAnsi"/>
          <w:b/>
          <w:i/>
          <w:color w:val="00B050"/>
          <w:szCs w:val="24"/>
        </w:rPr>
        <w:t>I am a researcher online</w:t>
      </w:r>
      <w:r w:rsidRPr="004E072B">
        <w:rPr>
          <w:rFonts w:cstheme="minorHAnsi"/>
          <w:szCs w:val="24"/>
        </w:rPr>
        <w:t xml:space="preserve"> – I use safe search tools approved by my trusted adults. I </w:t>
      </w:r>
      <w:r w:rsidR="00FD54D3">
        <w:rPr>
          <w:rFonts w:cstheme="minorHAnsi"/>
          <w:szCs w:val="24"/>
        </w:rPr>
        <w:t xml:space="preserve">know I can’t believe </w:t>
      </w:r>
      <w:r w:rsidRPr="004E072B">
        <w:rPr>
          <w:rFonts w:cstheme="minorHAnsi"/>
          <w:szCs w:val="24"/>
        </w:rPr>
        <w:t xml:space="preserve">everything </w:t>
      </w:r>
      <w:r w:rsidR="00FD54D3">
        <w:rPr>
          <w:rFonts w:cstheme="minorHAnsi"/>
          <w:szCs w:val="24"/>
        </w:rPr>
        <w:t xml:space="preserve">I see </w:t>
      </w:r>
      <w:r w:rsidRPr="004E072B">
        <w:rPr>
          <w:rFonts w:cstheme="minorHAnsi"/>
          <w:szCs w:val="24"/>
        </w:rPr>
        <w:t>online</w:t>
      </w:r>
      <w:r w:rsidR="00FD54D3">
        <w:rPr>
          <w:rFonts w:cstheme="minorHAnsi"/>
          <w:szCs w:val="24"/>
        </w:rPr>
        <w:t>, know which sites to trust,</w:t>
      </w:r>
      <w:r w:rsidRPr="004E072B">
        <w:rPr>
          <w:rFonts w:cstheme="minorHAnsi"/>
          <w:szCs w:val="24"/>
        </w:rPr>
        <w:t xml:space="preserve"> </w:t>
      </w:r>
      <w:r w:rsidR="00FD54D3">
        <w:rPr>
          <w:rFonts w:cstheme="minorHAnsi"/>
          <w:szCs w:val="24"/>
        </w:rPr>
        <w:t xml:space="preserve">and </w:t>
      </w:r>
      <w:r w:rsidRPr="004E072B">
        <w:rPr>
          <w:rFonts w:cstheme="minorHAnsi"/>
          <w:szCs w:val="24"/>
        </w:rPr>
        <w:t>know how to double check</w:t>
      </w:r>
      <w:r w:rsidR="00FD54D3">
        <w:rPr>
          <w:rFonts w:cstheme="minorHAnsi"/>
          <w:szCs w:val="24"/>
        </w:rPr>
        <w:t xml:space="preserve"> </w:t>
      </w:r>
      <w:r w:rsidRPr="004E072B">
        <w:rPr>
          <w:rFonts w:cstheme="minorHAnsi"/>
          <w:szCs w:val="24"/>
        </w:rPr>
        <w:t>information I find.</w:t>
      </w:r>
    </w:p>
    <w:p w14:paraId="1CD2351B" w14:textId="5FCA1642" w:rsidR="00447B48" w:rsidRPr="004E072B" w:rsidRDefault="00447B48" w:rsidP="00447B48">
      <w:pPr>
        <w:spacing w:line="440" w:lineRule="exact"/>
        <w:ind w:left="720" w:right="425"/>
        <w:rPr>
          <w:rFonts w:cstheme="minorHAnsi"/>
          <w:b/>
          <w:i/>
          <w:color w:val="00B050"/>
          <w:szCs w:val="24"/>
        </w:rPr>
      </w:pPr>
    </w:p>
    <w:p w14:paraId="2454D360" w14:textId="77777777" w:rsidR="004E072B" w:rsidRPr="004E072B" w:rsidRDefault="004E072B" w:rsidP="004E072B">
      <w:pPr>
        <w:jc w:val="center"/>
        <w:rPr>
          <w:rFonts w:cstheme="minorHAnsi"/>
          <w:b/>
        </w:rPr>
      </w:pPr>
      <w:r w:rsidRPr="004E072B">
        <w:rPr>
          <w:rFonts w:cstheme="minorHAnsi"/>
          <w:b/>
        </w:rPr>
        <w:t>~~~~~~~~~~~~~~~~~~~~~</w:t>
      </w:r>
    </w:p>
    <w:p w14:paraId="1A39498F" w14:textId="77777777" w:rsidR="004E072B" w:rsidRDefault="00447B48" w:rsidP="004E072B">
      <w:pPr>
        <w:spacing w:line="440" w:lineRule="exact"/>
        <w:ind w:left="720" w:right="425"/>
        <w:jc w:val="center"/>
        <w:rPr>
          <w:rFonts w:cstheme="minorHAnsi"/>
          <w:b/>
          <w:szCs w:val="24"/>
        </w:rPr>
      </w:pPr>
      <w:r w:rsidRPr="004E072B">
        <w:rPr>
          <w:rFonts w:cstheme="minorHAnsi"/>
          <w:b/>
          <w:szCs w:val="24"/>
        </w:rPr>
        <w:t>I have read and understood this agreement.</w:t>
      </w:r>
    </w:p>
    <w:p w14:paraId="015DAF1E" w14:textId="4C03D2A5" w:rsidR="004E072B" w:rsidRDefault="004E072B" w:rsidP="004E072B">
      <w:pPr>
        <w:spacing w:line="440" w:lineRule="exact"/>
        <w:ind w:left="720" w:right="425"/>
        <w:jc w:val="center"/>
        <w:rPr>
          <w:rFonts w:cstheme="minorHAnsi"/>
          <w:b/>
          <w:szCs w:val="24"/>
        </w:rPr>
      </w:pPr>
      <w:r>
        <w:rPr>
          <w:rFonts w:cstheme="minorHAnsi"/>
          <w:b/>
          <w:szCs w:val="24"/>
        </w:rPr>
        <w:t xml:space="preserve">If I have any questions, I will speak to a trusted adult: at school that includes </w:t>
      </w:r>
      <w:r w:rsidRPr="004E072B">
        <w:rPr>
          <w:rFonts w:cstheme="minorHAnsi"/>
          <w:b/>
          <w:szCs w:val="24"/>
          <w:highlight w:val="yellow"/>
        </w:rPr>
        <w:t>[ </w:t>
      </w:r>
      <w:r>
        <w:rPr>
          <w:rFonts w:cstheme="minorHAnsi"/>
          <w:b/>
          <w:szCs w:val="24"/>
          <w:highlight w:val="yellow"/>
        </w:rPr>
        <w:t xml:space="preserve">either leave a blank for pupils to complete or write the names of </w:t>
      </w:r>
      <w:r w:rsidRPr="004E072B">
        <w:rPr>
          <w:rFonts w:cstheme="minorHAnsi"/>
          <w:b/>
          <w:szCs w:val="24"/>
          <w:highlight w:val="yellow"/>
        </w:rPr>
        <w:t xml:space="preserve">staff </w:t>
      </w:r>
      <w:proofErr w:type="gramStart"/>
      <w:r>
        <w:rPr>
          <w:rFonts w:cstheme="minorHAnsi"/>
          <w:b/>
          <w:szCs w:val="24"/>
          <w:highlight w:val="yellow"/>
        </w:rPr>
        <w:t>here </w:t>
      </w:r>
      <w:r w:rsidRPr="004E072B">
        <w:rPr>
          <w:rFonts w:cstheme="minorHAnsi"/>
          <w:b/>
          <w:szCs w:val="24"/>
          <w:highlight w:val="yellow"/>
        </w:rPr>
        <w:t>]</w:t>
      </w:r>
      <w:proofErr w:type="gramEnd"/>
      <w:r>
        <w:rPr>
          <w:rFonts w:cstheme="minorHAnsi"/>
          <w:b/>
          <w:szCs w:val="24"/>
        </w:rPr>
        <w:t>.</w:t>
      </w:r>
    </w:p>
    <w:p w14:paraId="747CF04B" w14:textId="28A641B7" w:rsidR="009614BF" w:rsidRPr="004E072B" w:rsidRDefault="004E072B" w:rsidP="004E072B">
      <w:pPr>
        <w:spacing w:line="440" w:lineRule="exact"/>
        <w:ind w:left="720" w:right="425"/>
        <w:jc w:val="center"/>
        <w:rPr>
          <w:rFonts w:cstheme="minorHAnsi"/>
          <w:highlight w:val="yellow"/>
        </w:rPr>
      </w:pPr>
      <w:r>
        <w:rPr>
          <w:rFonts w:cstheme="minorHAnsi"/>
          <w:b/>
          <w:szCs w:val="24"/>
        </w:rPr>
        <w:t>Outside school, my</w:t>
      </w:r>
      <w:r w:rsidR="00447B48" w:rsidRPr="004E072B">
        <w:rPr>
          <w:rFonts w:cstheme="minorHAnsi"/>
          <w:b/>
          <w:szCs w:val="24"/>
        </w:rPr>
        <w:t xml:space="preserve"> trusted adults are</w:t>
      </w:r>
      <w:r>
        <w:rPr>
          <w:rFonts w:cstheme="minorHAnsi"/>
          <w:b/>
          <w:szCs w:val="24"/>
        </w:rPr>
        <w:t>__________________________________</w:t>
      </w:r>
    </w:p>
    <w:bookmarkEnd w:id="0"/>
    <w:p w14:paraId="1C1B6DB9" w14:textId="77777777" w:rsidR="006177BD" w:rsidRPr="004E072B" w:rsidRDefault="006177BD" w:rsidP="00AB0A87">
      <w:pPr>
        <w:jc w:val="center"/>
        <w:rPr>
          <w:rFonts w:cstheme="minorHAnsi"/>
          <w:b/>
          <w:sz w:val="10"/>
        </w:rPr>
      </w:pPr>
    </w:p>
    <w:p w14:paraId="21C0C47F" w14:textId="38E2688E" w:rsidR="000435A2" w:rsidRPr="004E072B" w:rsidRDefault="000435A2" w:rsidP="00AB0A87">
      <w:pPr>
        <w:jc w:val="center"/>
        <w:rPr>
          <w:rFonts w:cstheme="minorHAnsi"/>
          <w:b/>
        </w:rPr>
      </w:pPr>
      <w:r w:rsidRPr="004E072B">
        <w:rPr>
          <w:rFonts w:cstheme="minorHAnsi"/>
          <w:b/>
        </w:rPr>
        <w:t>Signed: _______________________</w:t>
      </w:r>
      <w:r w:rsidRPr="004E072B">
        <w:rPr>
          <w:rFonts w:cstheme="minorHAnsi"/>
          <w:b/>
        </w:rPr>
        <w:tab/>
      </w:r>
      <w:r w:rsidR="00AB0A87" w:rsidRPr="004E072B">
        <w:rPr>
          <w:rFonts w:cstheme="minorHAnsi"/>
          <w:b/>
        </w:rPr>
        <w:tab/>
      </w:r>
      <w:r w:rsidR="00AB0A87" w:rsidRPr="004E072B">
        <w:rPr>
          <w:rFonts w:cstheme="minorHAnsi"/>
          <w:b/>
        </w:rPr>
        <w:tab/>
      </w:r>
      <w:r w:rsidRPr="004E072B">
        <w:rPr>
          <w:rFonts w:cstheme="minorHAnsi"/>
          <w:b/>
        </w:rPr>
        <w:t>Date:</w:t>
      </w:r>
      <w:r w:rsidR="00585D0E">
        <w:rPr>
          <w:rFonts w:cstheme="minorHAnsi"/>
          <w:b/>
        </w:rPr>
        <w:t xml:space="preserve"> </w:t>
      </w:r>
      <w:r w:rsidRPr="004E072B">
        <w:rPr>
          <w:rFonts w:cstheme="minorHAnsi"/>
          <w:b/>
        </w:rPr>
        <w:t>___________________</w:t>
      </w:r>
    </w:p>
    <w:p w14:paraId="034BD68A" w14:textId="7F002611" w:rsidR="00C43F9F" w:rsidRPr="004E072B" w:rsidRDefault="00C43F9F" w:rsidP="00C43F9F">
      <w:pPr>
        <w:rPr>
          <w:rFonts w:cstheme="minorHAnsi"/>
          <w:b/>
        </w:rPr>
      </w:pPr>
    </w:p>
    <w:p w14:paraId="6D2ABC2C" w14:textId="7ACCB6F1" w:rsidR="00C43F9F" w:rsidRPr="004E072B" w:rsidRDefault="004E072B" w:rsidP="00C43F9F">
      <w:pPr>
        <w:pStyle w:val="Heading1"/>
        <w:rPr>
          <w:rFonts w:cstheme="minorHAnsi"/>
        </w:rPr>
      </w:pPr>
      <w:r>
        <w:rPr>
          <w:rFonts w:cstheme="minorHAnsi"/>
        </w:rPr>
        <w:lastRenderedPageBreak/>
        <w:t>For parents/carers</w:t>
      </w:r>
    </w:p>
    <w:p w14:paraId="1B81C5B2" w14:textId="77777777" w:rsidR="00C43F9F" w:rsidRPr="004E072B" w:rsidRDefault="00C43F9F" w:rsidP="00C43F9F">
      <w:pPr>
        <w:rPr>
          <w:rFonts w:cstheme="minorHAnsi"/>
        </w:rPr>
      </w:pPr>
      <w:r w:rsidRPr="004E072B">
        <w:rPr>
          <w:rFonts w:cstheme="minorHAnsi"/>
        </w:rPr>
        <w:t xml:space="preserve">If your parents/carers want to find out more, they can read </w:t>
      </w:r>
      <w:r w:rsidRPr="004E072B">
        <w:rPr>
          <w:rFonts w:cstheme="minorHAnsi"/>
          <w:highlight w:val="yellow"/>
        </w:rPr>
        <w:t>[ insert school name here ]</w:t>
      </w:r>
      <w:r w:rsidRPr="004E072B">
        <w:rPr>
          <w:rFonts w:cstheme="minorHAnsi"/>
        </w:rPr>
        <w:t xml:space="preserve">’s full Online Safety Policy </w:t>
      </w:r>
      <w:r w:rsidRPr="004E072B">
        <w:rPr>
          <w:rFonts w:cstheme="minorHAnsi"/>
          <w:highlight w:val="yellow"/>
        </w:rPr>
        <w:t xml:space="preserve">[ insert link here – there is a template at </w:t>
      </w:r>
      <w:hyperlink r:id="rId17" w:history="1">
        <w:r w:rsidRPr="004E072B">
          <w:rPr>
            <w:rStyle w:val="Hyperlink"/>
            <w:rFonts w:cstheme="minorHAnsi"/>
            <w:highlight w:val="yellow"/>
          </w:rPr>
          <w:t>safepolicies.lgfl.net</w:t>
        </w:r>
      </w:hyperlink>
      <w:r w:rsidRPr="004E072B">
        <w:rPr>
          <w:rFonts w:cstheme="minorHAnsi"/>
          <w:highlight w:val="yellow"/>
        </w:rPr>
        <w:t> ]</w:t>
      </w:r>
      <w:r w:rsidRPr="004E072B">
        <w:rPr>
          <w:rFonts w:cstheme="minorHAnsi"/>
        </w:rPr>
        <w:t xml:space="preserve"> for more detail on our approach to online safety and links to other relevant policies (e.g. Safeguarding Policy, Behaviour Policy, etc). They will also have been asked to sign an AUP for parents.</w:t>
      </w:r>
    </w:p>
    <w:sectPr w:rsidR="00C43F9F" w:rsidRPr="004E072B" w:rsidSect="00321045">
      <w:headerReference w:type="default" r:id="rId18"/>
      <w:footerReference w:type="default" r:id="rId19"/>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18034482"/>
  <w:bookmarkStart w:id="6" w:name="_Hlk518034483"/>
  <w:bookmarkStart w:id="7" w:name="_Hlk518034484"/>
  <w:p w14:paraId="0ED03DFD" w14:textId="72F67B91" w:rsidR="001978CA" w:rsidRPr="009A29FA" w:rsidRDefault="001978CA" w:rsidP="002E1D7D">
    <w:pPr>
      <w:pStyle w:val="Footer"/>
      <w:spacing w:before="200"/>
      <w:jc w:val="center"/>
      <w:rPr>
        <w:noProof/>
      </w:rPr>
    </w:pPr>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5"/>
    <w:bookmarkEnd w:id="6"/>
    <w:bookmarkEnd w:id="7"/>
    <w:r>
      <w:rPr>
        <w:sz w:val="16"/>
        <w:szCs w:val="16"/>
      </w:rPr>
      <w:t>U</w:t>
    </w:r>
    <w:r w:rsidRPr="00C653E8">
      <w:rPr>
        <w:sz w:val="16"/>
        <w:szCs w:val="16"/>
      </w:rPr>
      <w:t>pdated: August 201</w:t>
    </w:r>
    <w:r w:rsidR="00215E2B">
      <w:rPr>
        <w:sz w:val="16"/>
        <w:szCs w:val="16"/>
      </w:rPr>
      <w:t>9</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64AA" w14:textId="69DF5C6F" w:rsidR="001978CA" w:rsidRPr="006627C1" w:rsidRDefault="00215E2B" w:rsidP="005E23F2">
    <w:pPr>
      <w:pStyle w:val="Title1"/>
      <w:spacing w:before="0"/>
      <w:ind w:left="4820"/>
      <w:rPr>
        <w:rStyle w:val="Strong"/>
        <w:b/>
        <w:sz w:val="38"/>
        <w:szCs w:val="38"/>
      </w:rPr>
    </w:pPr>
    <w:bookmarkStart w:id="4" w:name="_Hlk522521942"/>
    <w:r>
      <w:drawing>
        <wp:anchor distT="0" distB="0" distL="114300" distR="114300" simplePos="0" relativeHeight="251662336" behindDoc="0" locked="0" layoutInCell="1" allowOverlap="1" wp14:anchorId="38E9F354" wp14:editId="0228B1AA">
          <wp:simplePos x="0" y="0"/>
          <wp:positionH relativeFrom="column">
            <wp:posOffset>0</wp:posOffset>
          </wp:positionH>
          <wp:positionV relativeFrom="paragraph">
            <wp:posOffset>-635</wp:posOffset>
          </wp:positionV>
          <wp:extent cx="23622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4"/>
  <w:p w14:paraId="00429817" w14:textId="5CCFACCF" w:rsidR="001978CA" w:rsidRPr="006627C1" w:rsidRDefault="001978CA" w:rsidP="005E23F2">
    <w:pPr>
      <w:pStyle w:val="Title1"/>
      <w:spacing w:before="0" w:after="240"/>
      <w:ind w:left="4820"/>
      <w:jc w:val="center"/>
      <w:rPr>
        <w:b w:val="0"/>
        <w:sz w:val="40"/>
        <w:szCs w:val="40"/>
      </w:rPr>
    </w:pPr>
    <w:r>
      <w:rPr>
        <w:rStyle w:val="Strong"/>
        <w:b/>
        <w:color w:val="E60000"/>
        <w:sz w:val="40"/>
        <w:szCs w:val="40"/>
      </w:rPr>
      <w:t>KS</w:t>
    </w:r>
    <w:r w:rsidR="00F22ED1">
      <w:rPr>
        <w:rStyle w:val="Strong"/>
        <w:b/>
        <w:color w:val="E60000"/>
        <w:sz w:val="40"/>
        <w:szCs w:val="40"/>
      </w:rPr>
      <w:t xml:space="preserve">2 </w:t>
    </w:r>
    <w:r>
      <w:rPr>
        <w:rStyle w:val="Strong"/>
        <w:b/>
        <w:color w:val="E60000"/>
        <w:sz w:val="40"/>
        <w:szCs w:val="40"/>
      </w:rPr>
      <w:t>PUPILS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5"/>
  </w:num>
  <w:num w:numId="5">
    <w:abstractNumId w:val="9"/>
  </w:num>
  <w:num w:numId="6">
    <w:abstractNumId w:val="4"/>
  </w:num>
  <w:num w:numId="7">
    <w:abstractNumId w:val="3"/>
  </w:num>
  <w:num w:numId="8">
    <w:abstractNumId w:val="10"/>
  </w:num>
  <w:num w:numId="9">
    <w:abstractNumId w:val="11"/>
  </w:num>
  <w:num w:numId="10">
    <w:abstractNumId w:val="1"/>
  </w:num>
  <w:num w:numId="11">
    <w:abstractNumId w:val="7"/>
  </w:num>
  <w:num w:numId="12">
    <w:abstractNumId w:val="8"/>
  </w:num>
  <w:num w:numId="13">
    <w:abstractNumId w:val="8"/>
  </w:num>
  <w:num w:numId="14">
    <w:abstractNumId w:val="8"/>
  </w:num>
  <w:num w:numId="15">
    <w:abstractNumId w:val="8"/>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NotTrackFormattin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11073"/>
    <w:rsid w:val="002159AA"/>
    <w:rsid w:val="00215E2B"/>
    <w:rsid w:val="00217930"/>
    <w:rsid w:val="00232DD1"/>
    <w:rsid w:val="00236C60"/>
    <w:rsid w:val="00241E58"/>
    <w:rsid w:val="002445E7"/>
    <w:rsid w:val="00253ECF"/>
    <w:rsid w:val="00253FC2"/>
    <w:rsid w:val="0026527F"/>
    <w:rsid w:val="00266C58"/>
    <w:rsid w:val="002704CF"/>
    <w:rsid w:val="00282749"/>
    <w:rsid w:val="00287046"/>
    <w:rsid w:val="00294224"/>
    <w:rsid w:val="002975DA"/>
    <w:rsid w:val="002A190A"/>
    <w:rsid w:val="002A2452"/>
    <w:rsid w:val="002A52B3"/>
    <w:rsid w:val="002B136E"/>
    <w:rsid w:val="002B1FF0"/>
    <w:rsid w:val="002B2E86"/>
    <w:rsid w:val="002B7615"/>
    <w:rsid w:val="002C3201"/>
    <w:rsid w:val="002C435C"/>
    <w:rsid w:val="002C4991"/>
    <w:rsid w:val="002C7459"/>
    <w:rsid w:val="002C79C1"/>
    <w:rsid w:val="002D5F14"/>
    <w:rsid w:val="002E1D7D"/>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53745"/>
    <w:rsid w:val="00363008"/>
    <w:rsid w:val="00365DBC"/>
    <w:rsid w:val="00370557"/>
    <w:rsid w:val="0037362B"/>
    <w:rsid w:val="00375587"/>
    <w:rsid w:val="003812AB"/>
    <w:rsid w:val="00381694"/>
    <w:rsid w:val="00381B56"/>
    <w:rsid w:val="0038790B"/>
    <w:rsid w:val="0039066B"/>
    <w:rsid w:val="00391BB0"/>
    <w:rsid w:val="00392432"/>
    <w:rsid w:val="00392C81"/>
    <w:rsid w:val="003B66A2"/>
    <w:rsid w:val="003C055B"/>
    <w:rsid w:val="003C1D88"/>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B48"/>
    <w:rsid w:val="00447FFE"/>
    <w:rsid w:val="004548FF"/>
    <w:rsid w:val="00457C04"/>
    <w:rsid w:val="00462AA8"/>
    <w:rsid w:val="004647F5"/>
    <w:rsid w:val="00464B22"/>
    <w:rsid w:val="00473A1A"/>
    <w:rsid w:val="004743E7"/>
    <w:rsid w:val="00475CC8"/>
    <w:rsid w:val="00481092"/>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072B"/>
    <w:rsid w:val="004E22C8"/>
    <w:rsid w:val="004E3E9C"/>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314B"/>
    <w:rsid w:val="00574EE3"/>
    <w:rsid w:val="005752E6"/>
    <w:rsid w:val="005776B6"/>
    <w:rsid w:val="00585D0E"/>
    <w:rsid w:val="00585D10"/>
    <w:rsid w:val="0059498F"/>
    <w:rsid w:val="005B0FCD"/>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1595"/>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1698"/>
    <w:rsid w:val="006F6AB2"/>
    <w:rsid w:val="006F7F55"/>
    <w:rsid w:val="00701B06"/>
    <w:rsid w:val="007028AC"/>
    <w:rsid w:val="0070490E"/>
    <w:rsid w:val="007073BB"/>
    <w:rsid w:val="00707839"/>
    <w:rsid w:val="00711A9C"/>
    <w:rsid w:val="00714C39"/>
    <w:rsid w:val="00717188"/>
    <w:rsid w:val="007216B8"/>
    <w:rsid w:val="00723778"/>
    <w:rsid w:val="00732D26"/>
    <w:rsid w:val="007347F5"/>
    <w:rsid w:val="00750F28"/>
    <w:rsid w:val="00752E21"/>
    <w:rsid w:val="0076371D"/>
    <w:rsid w:val="00767728"/>
    <w:rsid w:val="0076773C"/>
    <w:rsid w:val="007716C6"/>
    <w:rsid w:val="00771AA9"/>
    <w:rsid w:val="00772D01"/>
    <w:rsid w:val="0077758C"/>
    <w:rsid w:val="00777FC9"/>
    <w:rsid w:val="00781B04"/>
    <w:rsid w:val="00782D1B"/>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39E"/>
    <w:rsid w:val="009041E0"/>
    <w:rsid w:val="009255C1"/>
    <w:rsid w:val="009273B3"/>
    <w:rsid w:val="00933780"/>
    <w:rsid w:val="00936F44"/>
    <w:rsid w:val="00936F67"/>
    <w:rsid w:val="00941145"/>
    <w:rsid w:val="00944F0B"/>
    <w:rsid w:val="009452C8"/>
    <w:rsid w:val="00947B21"/>
    <w:rsid w:val="00951040"/>
    <w:rsid w:val="00955F58"/>
    <w:rsid w:val="009614BF"/>
    <w:rsid w:val="009678D4"/>
    <w:rsid w:val="00970299"/>
    <w:rsid w:val="00974CD7"/>
    <w:rsid w:val="00977201"/>
    <w:rsid w:val="009807D2"/>
    <w:rsid w:val="00981CB5"/>
    <w:rsid w:val="009827FF"/>
    <w:rsid w:val="0098446D"/>
    <w:rsid w:val="009866BB"/>
    <w:rsid w:val="009938AD"/>
    <w:rsid w:val="009939BD"/>
    <w:rsid w:val="009968A9"/>
    <w:rsid w:val="009A0884"/>
    <w:rsid w:val="009A29FA"/>
    <w:rsid w:val="009A43E6"/>
    <w:rsid w:val="009A460B"/>
    <w:rsid w:val="009A5B69"/>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126A"/>
    <w:rsid w:val="00A13C27"/>
    <w:rsid w:val="00A41EEA"/>
    <w:rsid w:val="00A43C04"/>
    <w:rsid w:val="00A44DDA"/>
    <w:rsid w:val="00A45C4F"/>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3E89"/>
    <w:rsid w:val="00BC6B94"/>
    <w:rsid w:val="00BD1F43"/>
    <w:rsid w:val="00BE3FC7"/>
    <w:rsid w:val="00BE564E"/>
    <w:rsid w:val="00BE7F59"/>
    <w:rsid w:val="00BF17F4"/>
    <w:rsid w:val="00BF6E60"/>
    <w:rsid w:val="00C047AD"/>
    <w:rsid w:val="00C065F6"/>
    <w:rsid w:val="00C06869"/>
    <w:rsid w:val="00C10BD5"/>
    <w:rsid w:val="00C13359"/>
    <w:rsid w:val="00C13DF9"/>
    <w:rsid w:val="00C1782C"/>
    <w:rsid w:val="00C23B44"/>
    <w:rsid w:val="00C41FA3"/>
    <w:rsid w:val="00C43F9F"/>
    <w:rsid w:val="00C458F7"/>
    <w:rsid w:val="00C4671B"/>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25F"/>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77BEC"/>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4236C"/>
    <w:rsid w:val="00F477AA"/>
    <w:rsid w:val="00F60792"/>
    <w:rsid w:val="00F70C8E"/>
    <w:rsid w:val="00F77FD3"/>
    <w:rsid w:val="00F803C5"/>
    <w:rsid w:val="00F81526"/>
    <w:rsid w:val="00F82EA0"/>
    <w:rsid w:val="00F90521"/>
    <w:rsid w:val="00F91943"/>
    <w:rsid w:val="00F919A4"/>
    <w:rsid w:val="00F92909"/>
    <w:rsid w:val="00F92BFA"/>
    <w:rsid w:val="00F94253"/>
    <w:rsid w:val="00F95023"/>
    <w:rsid w:val="00F96E4E"/>
    <w:rsid w:val="00FB26EF"/>
    <w:rsid w:val="00FB7DBD"/>
    <w:rsid w:val="00FC18FA"/>
    <w:rsid w:val="00FC1EC3"/>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policies.lgfl.net" TargetMode="External"/><Relationship Id="rId13" Type="http://schemas.openxmlformats.org/officeDocument/2006/relationships/hyperlink" Target="https://posters.lgfl.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feresources.lgfl.net/" TargetMode="External"/><Relationship Id="rId17" Type="http://schemas.openxmlformats.org/officeDocument/2006/relationships/hyperlink" Target="https://safepolicies.lgfl.net" TargetMode="External"/><Relationship Id="rId2" Type="http://schemas.openxmlformats.org/officeDocument/2006/relationships/numbering" Target="numbering.xml"/><Relationship Id="rId16" Type="http://schemas.openxmlformats.org/officeDocument/2006/relationships/hyperlink" Target="https://www.childrenscommissioner.gov.uk/our-work/digital/5-a-d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GfLDigiSafe" TargetMode="External"/><Relationship Id="rId5" Type="http://schemas.openxmlformats.org/officeDocument/2006/relationships/webSettings" Target="webSettings.xml"/><Relationship Id="rId15" Type="http://schemas.openxmlformats.org/officeDocument/2006/relationships/hyperlink" Target="https://cpd.lgfl.net" TargetMode="External"/><Relationship Id="rId10" Type="http://schemas.openxmlformats.org/officeDocument/2006/relationships/hyperlink" Target="https://www.facebook.com/lgfldigisa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ndressed.lgfl.net" TargetMode="External"/><Relationship Id="rId14" Type="http://schemas.openxmlformats.org/officeDocument/2006/relationships/hyperlink" Target="https://safeposters.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83BF3-954A-489B-88B6-7CE9D6C8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AUP for KS2 Pupils</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KS2 Pupils</dc:title>
  <dc:subject/>
  <dc:creator>Mark Bentley, LGfL DigiSafe Online SAfety &amp; Safeguarding Manager</dc:creator>
  <cp:keywords>Online Safety;Safeguarding</cp:keywords>
  <dc:description/>
  <cp:lastModifiedBy>Mark Bentley</cp:lastModifiedBy>
  <cp:revision>15</cp:revision>
  <cp:lastPrinted>2015-10-21T15:16:00Z</cp:lastPrinted>
  <dcterms:created xsi:type="dcterms:W3CDTF">2018-08-21T11:22:00Z</dcterms:created>
  <dcterms:modified xsi:type="dcterms:W3CDTF">2019-07-30T14:49:00Z</dcterms:modified>
</cp:coreProperties>
</file>